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7" w:rsidRDefault="00C73F17">
      <w:pPr>
        <w:pStyle w:val="NoSpacing1"/>
        <w:ind w:left="-709" w:right="-40"/>
        <w:jc w:val="center"/>
        <w:rPr>
          <w:rFonts w:ascii="Tahoma" w:hAnsi="Tahoma" w:cs="Tahoma"/>
          <w:b/>
          <w:bCs/>
          <w:sz w:val="26"/>
          <w:szCs w:val="26"/>
          <w:lang w:val="ro-RO"/>
        </w:rPr>
      </w:pPr>
    </w:p>
    <w:p w:rsidR="00C73F17" w:rsidRPr="00D60E59" w:rsidRDefault="00D94871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b/>
          <w:bCs/>
          <w:szCs w:val="24"/>
          <w:lang w:val="ro-RO"/>
        </w:rPr>
      </w:pPr>
      <w:r w:rsidRPr="00D60E59">
        <w:rPr>
          <w:rFonts w:ascii="Tahoma" w:eastAsia="Arial Unicode MS" w:hAnsi="Tahoma" w:cs="Tahoma"/>
          <w:b/>
          <w:bCs/>
          <w:szCs w:val="24"/>
          <w:lang w:val="ro-RO"/>
        </w:rPr>
        <w:t xml:space="preserve">PROCES-VERBAL AL ŞEDINŢEI </w:t>
      </w:r>
      <w:r w:rsidR="00870839" w:rsidRPr="00D60E59">
        <w:rPr>
          <w:rFonts w:ascii="Tahoma" w:eastAsia="Arial Unicode MS" w:hAnsi="Tahoma" w:cs="Tahoma"/>
          <w:b/>
          <w:bCs/>
          <w:szCs w:val="24"/>
          <w:lang w:val="ro-RO"/>
        </w:rPr>
        <w:t>DE ÎNDATĂ</w:t>
      </w:r>
      <w:r w:rsidRPr="00D60E59">
        <w:rPr>
          <w:rFonts w:ascii="Tahoma" w:eastAsia="Arial Unicode MS" w:hAnsi="Tahoma" w:cs="Tahoma"/>
          <w:b/>
          <w:bCs/>
          <w:szCs w:val="24"/>
          <w:lang w:val="ro-RO"/>
        </w:rPr>
        <w:t xml:space="preserve">A CONSILIULUI LOCAL ŞIMAND DIN DATA DE </w:t>
      </w:r>
      <w:r w:rsidR="00870839" w:rsidRPr="00D60E59">
        <w:rPr>
          <w:rFonts w:ascii="Tahoma" w:eastAsia="Arial Unicode MS" w:hAnsi="Tahoma" w:cs="Tahoma"/>
          <w:b/>
          <w:bCs/>
          <w:szCs w:val="24"/>
          <w:lang w:val="ro-RO"/>
        </w:rPr>
        <w:t>2</w:t>
      </w:r>
      <w:r w:rsidR="00DF4EE1" w:rsidRPr="00D60E59">
        <w:rPr>
          <w:rFonts w:ascii="Tahoma" w:eastAsia="Arial Unicode MS" w:hAnsi="Tahoma" w:cs="Tahoma"/>
          <w:b/>
          <w:bCs/>
          <w:szCs w:val="24"/>
          <w:lang w:val="ro-RO"/>
        </w:rPr>
        <w:t>8</w:t>
      </w:r>
      <w:r w:rsidR="00870839" w:rsidRPr="00D60E59">
        <w:rPr>
          <w:rFonts w:ascii="Tahoma" w:eastAsia="Arial Unicode MS" w:hAnsi="Tahoma" w:cs="Tahoma"/>
          <w:b/>
          <w:bCs/>
          <w:szCs w:val="24"/>
          <w:lang w:val="ro-RO"/>
        </w:rPr>
        <w:t>.07.</w:t>
      </w:r>
      <w:r w:rsidRPr="00D60E59">
        <w:rPr>
          <w:rFonts w:ascii="Tahoma" w:eastAsia="Arial Unicode MS" w:hAnsi="Tahoma" w:cs="Tahoma"/>
          <w:b/>
          <w:bCs/>
          <w:szCs w:val="24"/>
          <w:lang w:val="ro-RO"/>
        </w:rPr>
        <w:t>2017.</w:t>
      </w:r>
    </w:p>
    <w:p w:rsidR="00C73F17" w:rsidRPr="00D60E59" w:rsidRDefault="00C73F17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szCs w:val="24"/>
          <w:lang w:val="ro-RO"/>
        </w:rPr>
      </w:pPr>
    </w:p>
    <w:p w:rsidR="00C73F17" w:rsidRPr="00D60E59" w:rsidRDefault="00D94871" w:rsidP="00AE68AD">
      <w:pPr>
        <w:pStyle w:val="NoSpacing1"/>
        <w:ind w:left="-709" w:right="-324" w:firstLine="709"/>
        <w:jc w:val="both"/>
        <w:rPr>
          <w:rFonts w:ascii="Tahoma" w:eastAsia="Arial Unicode MS" w:hAnsi="Tahoma" w:cs="Tahoma"/>
          <w:szCs w:val="24"/>
          <w:lang w:val="ro-RO"/>
        </w:rPr>
      </w:pPr>
      <w:r w:rsidRPr="00D60E59">
        <w:rPr>
          <w:rFonts w:ascii="Tahoma" w:eastAsia="Arial Unicode MS" w:hAnsi="Tahoma" w:cs="Tahoma"/>
          <w:szCs w:val="24"/>
          <w:lang w:val="ro-RO"/>
        </w:rPr>
        <w:t xml:space="preserve">Încheiat azi, </w:t>
      </w:r>
      <w:r w:rsidR="00870839" w:rsidRPr="00D60E59">
        <w:rPr>
          <w:rFonts w:ascii="Tahoma" w:eastAsia="Arial Unicode MS" w:hAnsi="Tahoma" w:cs="Tahoma"/>
          <w:szCs w:val="24"/>
          <w:lang w:val="ro-RO"/>
        </w:rPr>
        <w:t>28.07.</w:t>
      </w:r>
      <w:r w:rsidRPr="00D60E59">
        <w:rPr>
          <w:rFonts w:ascii="Tahoma" w:eastAsia="Arial Unicode MS" w:hAnsi="Tahoma" w:cs="Tahoma"/>
          <w:szCs w:val="24"/>
          <w:lang w:val="ro-RO"/>
        </w:rPr>
        <w:t xml:space="preserve">2017, cu ocazia şedinţei </w:t>
      </w:r>
      <w:r w:rsidR="00870839" w:rsidRPr="00D60E59">
        <w:rPr>
          <w:rFonts w:ascii="Tahoma" w:eastAsia="Arial Unicode MS" w:hAnsi="Tahoma" w:cs="Tahoma"/>
          <w:szCs w:val="24"/>
          <w:lang w:val="ro-RO"/>
        </w:rPr>
        <w:t>de îndată</w:t>
      </w:r>
      <w:r w:rsidRPr="00D60E59">
        <w:rPr>
          <w:rFonts w:ascii="Tahoma" w:eastAsia="Arial Unicode MS" w:hAnsi="Tahoma" w:cs="Tahoma"/>
          <w:szCs w:val="24"/>
          <w:lang w:val="ro-RO"/>
        </w:rPr>
        <w:t xml:space="preserve"> a Consiliului Local Şimand, convocată p</w:t>
      </w:r>
      <w:r w:rsidR="00D30629" w:rsidRPr="00D60E59">
        <w:rPr>
          <w:rFonts w:ascii="Tahoma" w:eastAsia="Arial Unicode MS" w:hAnsi="Tahoma" w:cs="Tahoma"/>
          <w:szCs w:val="24"/>
          <w:lang w:val="ro-RO"/>
        </w:rPr>
        <w:t>rin Dispoziţia Primarului nr.</w:t>
      </w:r>
      <w:r w:rsidR="00870839" w:rsidRPr="00D60E59">
        <w:rPr>
          <w:rFonts w:ascii="Tahoma" w:eastAsia="Arial Unicode MS" w:hAnsi="Tahoma" w:cs="Tahoma"/>
          <w:szCs w:val="24"/>
          <w:lang w:val="ro-RO"/>
        </w:rPr>
        <w:t>172/27.07.2017</w:t>
      </w:r>
      <w:r w:rsidRPr="00D60E59">
        <w:rPr>
          <w:rFonts w:ascii="Tahoma" w:eastAsia="Arial Unicode MS" w:hAnsi="Tahoma" w:cs="Tahoma"/>
          <w:szCs w:val="24"/>
          <w:lang w:val="ro-RO"/>
        </w:rPr>
        <w:t>.</w:t>
      </w:r>
    </w:p>
    <w:p w:rsidR="00C73F17" w:rsidRPr="00D60E59" w:rsidRDefault="00C73F17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</w:p>
    <w:p w:rsidR="00C73F17" w:rsidRPr="00D60E59" w:rsidRDefault="00D94871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b/>
          <w:bCs/>
          <w:szCs w:val="24"/>
        </w:rPr>
      </w:pPr>
      <w:r w:rsidRPr="00D60E59">
        <w:rPr>
          <w:rFonts w:ascii="Tahoma" w:eastAsia="Arial Unicode MS" w:hAnsi="Tahoma" w:cs="Tahoma"/>
          <w:b/>
          <w:bCs/>
          <w:szCs w:val="24"/>
        </w:rPr>
        <w:t>ORDINE DE ZI:</w:t>
      </w:r>
    </w:p>
    <w:p w:rsidR="00C73F17" w:rsidRPr="00D60E59" w:rsidRDefault="00C73F17" w:rsidP="00AE68AD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</w:p>
    <w:p w:rsidR="00870839" w:rsidRPr="00D60E59" w:rsidRDefault="00870839" w:rsidP="00870839">
      <w:pPr>
        <w:pStyle w:val="NoSpacing"/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 xml:space="preserve">1.PROIECT DE HOTĂRÂRE PRIVIND APROBAREA ORDINII DE ZI A ŞEDINŢEI DE ÎNDATĂ DIN DATA DE 28.07.2017. </w:t>
      </w:r>
    </w:p>
    <w:p w:rsidR="00870839" w:rsidRPr="00D60E59" w:rsidRDefault="00870839" w:rsidP="00870839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870839" w:rsidRPr="00D60E59" w:rsidRDefault="00870839" w:rsidP="00870839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2.PROIECT DE HOTĂRÂRE PRIVIND APROBAREA PROCESULUI-VERBAL AL ŞEDINŢEI EXTRAORDINARE DIN DATA DE 21.07.2017.</w:t>
      </w:r>
    </w:p>
    <w:p w:rsidR="00870839" w:rsidRPr="00D60E59" w:rsidRDefault="00870839" w:rsidP="00870839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</w:rPr>
      </w:pPr>
      <w:r w:rsidRPr="00D60E59">
        <w:rPr>
          <w:rStyle w:val="Strong"/>
          <w:rFonts w:ascii="Tahoma" w:hAnsi="Tahoma" w:cs="Tahoma"/>
        </w:rPr>
        <w:t>3.PROIECT DE HOTĂRÂRE PRIVIND REVOCAREA HOTĂRÂRII CONSILIULUI LOCAL NR.73/21.07.2017, PRIVIND RECTIFICAREA BUGETULUI LOCAL AL COMUNEI ȘIMAND.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</w:rPr>
      </w:pPr>
      <w:r w:rsidRPr="00D60E59">
        <w:rPr>
          <w:rStyle w:val="Strong"/>
          <w:rFonts w:ascii="Tahoma" w:hAnsi="Tahoma" w:cs="Tahoma"/>
        </w:rPr>
        <w:t>INIŢIATOR, p.PRIMAR, VICEPRIMAR SODINCA IUSTIN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</w:rPr>
      </w:pPr>
      <w:r w:rsidRPr="00D60E59">
        <w:rPr>
          <w:rStyle w:val="Strong"/>
          <w:rFonts w:ascii="Tahoma" w:hAnsi="Tahoma" w:cs="Tahoma"/>
        </w:rPr>
        <w:t>4.PROIECT DE HOTĂRÂRE PRIVIND RECTIFICAREA BUGETULUI LOCAL AL COMUNEI ȘIMAND.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</w:rPr>
      </w:pPr>
      <w:r w:rsidRPr="00D60E59">
        <w:rPr>
          <w:rStyle w:val="Strong"/>
          <w:rFonts w:ascii="Tahoma" w:hAnsi="Tahoma" w:cs="Tahoma"/>
        </w:rPr>
        <w:t>INIŢIATOR, p.PRIMAR, VICEPRIMAR SODINCA IUSTIN</w:t>
      </w:r>
    </w:p>
    <w:p w:rsidR="00870839" w:rsidRPr="00D60E59" w:rsidRDefault="00870839" w:rsidP="00870839">
      <w:pPr>
        <w:ind w:left="-709" w:right="-319"/>
        <w:jc w:val="both"/>
        <w:rPr>
          <w:rFonts w:ascii="Tahoma" w:eastAsia="Times New Roman" w:hAnsi="Tahoma" w:cs="Tahoma"/>
          <w:b/>
        </w:rPr>
      </w:pPr>
      <w:r w:rsidRPr="00D60E59">
        <w:rPr>
          <w:rStyle w:val="Strong"/>
          <w:rFonts w:ascii="Tahoma" w:eastAsia="Times New Roman" w:hAnsi="Tahoma" w:cs="Tahoma"/>
        </w:rPr>
        <w:t>5.</w:t>
      </w:r>
      <w:r w:rsidRPr="00D60E59">
        <w:rPr>
          <w:rFonts w:ascii="Tahoma" w:eastAsia="Times New Roman" w:hAnsi="Tahoma" w:cs="Tahoma"/>
          <w:b/>
        </w:rPr>
        <w:t>PROIECT DE HOTĂRÂRE PRIVIND STABILIREA SALARIILOR DE BAZĂ PENTRU FUNCȚIONARII PUBLICI ȘI PERSONALUL CONTRACTUAL DIN CADRUL APARATULUI DE SPECIALITATE AL PRIMARULUI COMUNEI ȘIMAND.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</w:rPr>
      </w:pPr>
      <w:r w:rsidRPr="00D60E59">
        <w:rPr>
          <w:rStyle w:val="Strong"/>
          <w:rFonts w:ascii="Tahoma" w:hAnsi="Tahoma" w:cs="Tahoma"/>
        </w:rPr>
        <w:t>INIŢIATOR, p.PRIMAR, VICEPRIMAR SODINCA IUSTIN</w:t>
      </w:r>
    </w:p>
    <w:p w:rsidR="00870839" w:rsidRPr="00D60E59" w:rsidRDefault="00870839" w:rsidP="00870839">
      <w:pPr>
        <w:ind w:left="-709" w:right="-319"/>
        <w:jc w:val="both"/>
        <w:rPr>
          <w:rFonts w:ascii="Tahoma" w:eastAsia="Times New Roman" w:hAnsi="Tahoma" w:cs="Tahoma"/>
          <w:b/>
          <w:iCs/>
        </w:rPr>
      </w:pPr>
      <w:r w:rsidRPr="00D60E59">
        <w:rPr>
          <w:rStyle w:val="Strong"/>
          <w:rFonts w:ascii="Tahoma" w:eastAsia="Times New Roman" w:hAnsi="Tahoma" w:cs="Tahoma"/>
        </w:rPr>
        <w:t>6.</w:t>
      </w:r>
      <w:r w:rsidRPr="00D60E59">
        <w:rPr>
          <w:rFonts w:ascii="Tahoma" w:eastAsia="Times New Roman" w:hAnsi="Tahoma" w:cs="Tahoma"/>
          <w:b/>
          <w:iCs/>
        </w:rPr>
        <w:t>PROIECT DE HOTĂRÂRE PRIVIND COMPLETAREA STRATEGIEI ANUALE DE ACHIZIȚIE PUBLICĂ PE ANUL 2017.</w:t>
      </w:r>
    </w:p>
    <w:p w:rsidR="00870839" w:rsidRPr="00D60E59" w:rsidRDefault="00870839" w:rsidP="00870839">
      <w:pPr>
        <w:pStyle w:val="ListParagraph"/>
        <w:tabs>
          <w:tab w:val="left" w:pos="9923"/>
        </w:tabs>
        <w:ind w:left="-709" w:right="-319"/>
        <w:jc w:val="both"/>
        <w:rPr>
          <w:rFonts w:ascii="Tahoma" w:hAnsi="Tahoma" w:cs="Tahoma"/>
          <w:b/>
          <w:bCs/>
        </w:rPr>
      </w:pPr>
      <w:r w:rsidRPr="00D60E59">
        <w:rPr>
          <w:rStyle w:val="Strong"/>
          <w:rFonts w:ascii="Tahoma" w:hAnsi="Tahoma" w:cs="Tahoma"/>
        </w:rPr>
        <w:t>INIŢIATOR, p.PRIMAR, VICEPRIMAR SODINCA IUSTIN</w:t>
      </w:r>
    </w:p>
    <w:p w:rsidR="00C73F17" w:rsidRPr="00D60E59" w:rsidRDefault="00C73F17" w:rsidP="00870839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</w:p>
    <w:p w:rsidR="00C73F17" w:rsidRPr="00D60E59" w:rsidRDefault="00870839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D60E59">
        <w:rPr>
          <w:rFonts w:ascii="Tahoma" w:eastAsia="Arial Unicode MS" w:hAnsi="Tahoma" w:cs="Tahoma"/>
          <w:szCs w:val="24"/>
        </w:rPr>
        <w:t>La şedinţă sunt prezenţi 10</w:t>
      </w:r>
      <w:r w:rsidR="00D94871" w:rsidRPr="00D60E59">
        <w:rPr>
          <w:rFonts w:ascii="Tahoma" w:eastAsia="Arial Unicode MS" w:hAnsi="Tahoma" w:cs="Tahoma"/>
          <w:szCs w:val="24"/>
        </w:rPr>
        <w:t xml:space="preserve"> c</w:t>
      </w:r>
      <w:r w:rsidR="00D30629" w:rsidRPr="00D60E59">
        <w:rPr>
          <w:rFonts w:ascii="Tahoma" w:eastAsia="Arial Unicode MS" w:hAnsi="Tahoma" w:cs="Tahoma"/>
          <w:szCs w:val="24"/>
        </w:rPr>
        <w:t xml:space="preserve">onsilieri din cei 12 în funcţie. </w:t>
      </w:r>
      <w:r w:rsidRPr="00D60E59">
        <w:rPr>
          <w:rFonts w:ascii="Tahoma" w:eastAsia="Arial Unicode MS" w:hAnsi="Tahoma" w:cs="Tahoma"/>
          <w:szCs w:val="24"/>
        </w:rPr>
        <w:t xml:space="preserve">Sunt absenți domnii </w:t>
      </w:r>
      <w:r w:rsidR="00D30629" w:rsidRPr="00D60E59">
        <w:rPr>
          <w:rFonts w:ascii="Tahoma" w:eastAsia="Arial Unicode MS" w:hAnsi="Tahoma" w:cs="Tahoma"/>
          <w:szCs w:val="24"/>
        </w:rPr>
        <w:t>consilier</w:t>
      </w:r>
      <w:r w:rsidRPr="00D60E59">
        <w:rPr>
          <w:rFonts w:ascii="Tahoma" w:eastAsia="Arial Unicode MS" w:hAnsi="Tahoma" w:cs="Tahoma"/>
          <w:szCs w:val="24"/>
        </w:rPr>
        <w:t>i</w:t>
      </w:r>
      <w:r w:rsidR="00D30629" w:rsidRPr="00D60E59">
        <w:rPr>
          <w:rFonts w:ascii="Tahoma" w:eastAsia="Arial Unicode MS" w:hAnsi="Tahoma" w:cs="Tahoma"/>
          <w:szCs w:val="24"/>
        </w:rPr>
        <w:t xml:space="preserve"> </w:t>
      </w:r>
      <w:r w:rsidRPr="00D60E59">
        <w:rPr>
          <w:rFonts w:ascii="Tahoma" w:eastAsia="Arial Unicode MS" w:hAnsi="Tahoma" w:cs="Tahoma"/>
          <w:szCs w:val="24"/>
        </w:rPr>
        <w:t>Capra Vasile și Para Mircea</w:t>
      </w:r>
      <w:r w:rsidR="00D30629" w:rsidRPr="00D60E59">
        <w:rPr>
          <w:rFonts w:ascii="Tahoma" w:eastAsia="Arial Unicode MS" w:hAnsi="Tahoma" w:cs="Tahoma"/>
          <w:szCs w:val="24"/>
        </w:rPr>
        <w:t>.</w:t>
      </w:r>
      <w:r w:rsidR="00D94871" w:rsidRPr="00D60E59">
        <w:rPr>
          <w:rFonts w:ascii="Tahoma" w:eastAsia="Arial Unicode MS" w:hAnsi="Tahoma" w:cs="Tahoma"/>
          <w:szCs w:val="24"/>
        </w:rPr>
        <w:t xml:space="preserve"> </w:t>
      </w:r>
    </w:p>
    <w:p w:rsidR="00870839" w:rsidRPr="00D60E59" w:rsidRDefault="00D94871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D60E59">
        <w:rPr>
          <w:rFonts w:ascii="Tahoma" w:eastAsia="Arial Unicode MS" w:hAnsi="Tahoma" w:cs="Tahoma"/>
          <w:szCs w:val="24"/>
        </w:rPr>
        <w:t xml:space="preserve">La şedinţă participă </w:t>
      </w:r>
      <w:r w:rsidR="00870839" w:rsidRPr="00D60E59">
        <w:rPr>
          <w:rFonts w:ascii="Tahoma" w:eastAsia="Arial Unicode MS" w:hAnsi="Tahoma" w:cs="Tahoma"/>
          <w:szCs w:val="24"/>
        </w:rPr>
        <w:t>doamna secretar Brîndaş Lavinia și doamna șef birou financiar-contabil Fruja Monica.</w:t>
      </w:r>
      <w:r w:rsidRPr="00D60E59">
        <w:rPr>
          <w:rFonts w:ascii="Tahoma" w:eastAsia="Arial Unicode MS" w:hAnsi="Tahoma" w:cs="Tahoma"/>
          <w:szCs w:val="24"/>
        </w:rPr>
        <w:t xml:space="preserve"> </w:t>
      </w:r>
    </w:p>
    <w:p w:rsidR="00870839" w:rsidRPr="00D60E59" w:rsidRDefault="00D94871" w:rsidP="00870839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D60E59">
        <w:rPr>
          <w:rFonts w:ascii="Tahoma" w:eastAsia="Arial Unicode MS" w:hAnsi="Tahoma" w:cs="Tahoma"/>
          <w:szCs w:val="24"/>
        </w:rPr>
        <w:t>Preşedinte de şedinţă este domnul Neamți Petru.</w:t>
      </w:r>
    </w:p>
    <w:p w:rsidR="00870839" w:rsidRPr="00D60E59" w:rsidRDefault="00870839" w:rsidP="00870839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</w:p>
    <w:p w:rsidR="00C73F17" w:rsidRPr="00D60E59" w:rsidRDefault="00D94871" w:rsidP="00870839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szCs w:val="24"/>
          <w:lang w:val="it-IT"/>
        </w:rPr>
      </w:pPr>
      <w:r w:rsidRPr="00D60E59">
        <w:rPr>
          <w:rFonts w:ascii="Tahoma" w:eastAsia="Arial Unicode MS" w:hAnsi="Tahoma" w:cs="Tahoma"/>
          <w:b/>
          <w:bCs/>
          <w:szCs w:val="24"/>
          <w:lang w:val="ro-RO"/>
        </w:rPr>
        <w:t>1.</w:t>
      </w:r>
      <w:r w:rsidRPr="00D60E59">
        <w:rPr>
          <w:rStyle w:val="Strong"/>
          <w:rFonts w:ascii="Tahoma" w:eastAsia="Arial Unicode MS" w:hAnsi="Tahoma" w:cs="Tahoma"/>
          <w:szCs w:val="24"/>
        </w:rPr>
        <w:t xml:space="preserve">PROIECT DE HOTĂRÂRE PRIVIND </w:t>
      </w:r>
      <w:r w:rsidRPr="00D60E59">
        <w:rPr>
          <w:rStyle w:val="Strong"/>
          <w:rFonts w:ascii="Tahoma" w:eastAsia="Arial Unicode MS" w:hAnsi="Tahoma" w:cs="Tahoma"/>
          <w:szCs w:val="24"/>
          <w:lang w:val="it-IT"/>
        </w:rPr>
        <w:t xml:space="preserve">APROBAREA ORDINII DE ZI </w:t>
      </w:r>
      <w:r w:rsidR="00870839" w:rsidRPr="00D60E59">
        <w:rPr>
          <w:rStyle w:val="Strong"/>
          <w:rFonts w:ascii="Tahoma" w:eastAsia="Arial Unicode MS" w:hAnsi="Tahoma" w:cs="Tahoma"/>
          <w:szCs w:val="24"/>
          <w:lang w:val="it-IT"/>
        </w:rPr>
        <w:t xml:space="preserve">DE ÎNDATĂ </w:t>
      </w:r>
      <w:r w:rsidRPr="00D60E59">
        <w:rPr>
          <w:rStyle w:val="Strong"/>
          <w:rFonts w:ascii="Tahoma" w:eastAsia="Arial Unicode MS" w:hAnsi="Tahoma" w:cs="Tahoma"/>
          <w:szCs w:val="24"/>
          <w:lang w:val="it-IT"/>
        </w:rPr>
        <w:t xml:space="preserve">A ŞEDINŢEI  A CONSILIULUI LOCAL ŞIMAND DIN DATA DE </w:t>
      </w:r>
      <w:r w:rsidR="00870839" w:rsidRPr="00D60E59">
        <w:rPr>
          <w:rStyle w:val="Strong"/>
          <w:rFonts w:ascii="Tahoma" w:eastAsia="Arial Unicode MS" w:hAnsi="Tahoma" w:cs="Tahoma"/>
          <w:szCs w:val="24"/>
          <w:lang w:val="it-IT"/>
        </w:rPr>
        <w:t>28.07.</w:t>
      </w:r>
      <w:r w:rsidRPr="00D60E59">
        <w:rPr>
          <w:rStyle w:val="Strong"/>
          <w:rFonts w:ascii="Tahoma" w:eastAsia="Arial Unicode MS" w:hAnsi="Tahoma" w:cs="Tahoma"/>
          <w:szCs w:val="24"/>
          <w:lang w:val="it-IT"/>
        </w:rPr>
        <w:t>2017.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bCs w:val="0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DF4EE1" w:rsidRPr="00D60E59" w:rsidRDefault="00DF4EE1" w:rsidP="00870839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  <w:szCs w:val="24"/>
        </w:rPr>
      </w:pPr>
    </w:p>
    <w:p w:rsidR="00C73F17" w:rsidRPr="00D60E59" w:rsidRDefault="00D94871" w:rsidP="00AE68AD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>D-nul președinte supune la vot proiectul de hotărâre privind aprobarea ordine</w:t>
      </w:r>
      <w:r w:rsidR="00870839" w:rsidRPr="00D60E59">
        <w:rPr>
          <w:rStyle w:val="Strong"/>
          <w:rFonts w:ascii="Tahoma" w:eastAsia="Arial Unicode MS" w:hAnsi="Tahoma" w:cs="Tahoma"/>
          <w:b w:val="0"/>
        </w:rPr>
        <w:t>i de zi acesta fiind votat cu 10</w:t>
      </w:r>
      <w:r w:rsidRPr="00D60E59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Ciobotă, Dudaș, Fruja, Lihor, </w:t>
      </w:r>
      <w:r w:rsidR="00870839"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Groza, 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Neamți, Pocioian, Sodinca), </w:t>
      </w:r>
      <w:r w:rsidR="00870839" w:rsidRPr="00D60E59">
        <w:rPr>
          <w:rStyle w:val="Strong"/>
          <w:rFonts w:ascii="Tahoma" w:eastAsia="Arial Unicode MS" w:hAnsi="Tahoma" w:cs="Tahoma"/>
          <w:bCs w:val="0"/>
        </w:rPr>
        <w:t>devenind astfel Hotărârea nr.74</w:t>
      </w:r>
      <w:r w:rsidRPr="00D60E59">
        <w:rPr>
          <w:rStyle w:val="Strong"/>
          <w:rFonts w:ascii="Tahoma" w:eastAsia="Arial Unicode MS" w:hAnsi="Tahoma" w:cs="Tahoma"/>
          <w:bCs w:val="0"/>
        </w:rPr>
        <w:t>.</w:t>
      </w:r>
    </w:p>
    <w:p w:rsidR="00C73F17" w:rsidRPr="00D60E59" w:rsidRDefault="00D94871" w:rsidP="00AE68AD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  <w:r w:rsidRPr="00D60E59">
        <w:rPr>
          <w:rStyle w:val="Strong"/>
          <w:rFonts w:ascii="Tahoma" w:eastAsia="Arial Unicode MS" w:hAnsi="Tahoma" w:cs="Tahoma"/>
          <w:szCs w:val="24"/>
        </w:rPr>
        <w:lastRenderedPageBreak/>
        <w:t xml:space="preserve">2.PROIECT DE HOTĂRÂRE PRIVIND </w:t>
      </w:r>
      <w:r w:rsidRPr="00D60E59">
        <w:rPr>
          <w:rFonts w:ascii="Tahoma" w:eastAsia="Arial Unicode MS" w:hAnsi="Tahoma" w:cs="Tahoma"/>
          <w:b/>
          <w:bCs/>
          <w:szCs w:val="24"/>
        </w:rPr>
        <w:t xml:space="preserve">APROBAREA PROCESULUI–VERBAL AL ŞEDINŢEI </w:t>
      </w:r>
      <w:r w:rsidR="00870839" w:rsidRPr="00D60E59">
        <w:rPr>
          <w:rFonts w:ascii="Tahoma" w:eastAsia="Arial Unicode MS" w:hAnsi="Tahoma" w:cs="Tahoma"/>
          <w:b/>
          <w:bCs/>
          <w:szCs w:val="24"/>
        </w:rPr>
        <w:t>EXTRA</w:t>
      </w:r>
      <w:r w:rsidRPr="00D60E59">
        <w:rPr>
          <w:rFonts w:ascii="Tahoma" w:eastAsia="Arial Unicode MS" w:hAnsi="Tahoma" w:cs="Tahoma"/>
          <w:b/>
          <w:bCs/>
          <w:szCs w:val="24"/>
        </w:rPr>
        <w:t xml:space="preserve">ORDINARE A CONSILIULUI LOCAL ŞIMAND DIN DATA DE </w:t>
      </w:r>
      <w:r w:rsidR="00870839" w:rsidRPr="00D60E59">
        <w:rPr>
          <w:rFonts w:ascii="Tahoma" w:eastAsia="Arial Unicode MS" w:hAnsi="Tahoma" w:cs="Tahoma"/>
          <w:b/>
          <w:bCs/>
          <w:szCs w:val="24"/>
        </w:rPr>
        <w:t>21.07.</w:t>
      </w:r>
      <w:r w:rsidRPr="00D60E59">
        <w:rPr>
          <w:rFonts w:ascii="Tahoma" w:eastAsia="Arial Unicode MS" w:hAnsi="Tahoma" w:cs="Tahoma"/>
          <w:b/>
          <w:bCs/>
          <w:szCs w:val="24"/>
        </w:rPr>
        <w:t>2017.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bCs w:val="0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DF4EE1" w:rsidRPr="00D60E59" w:rsidRDefault="00DF4EE1" w:rsidP="00AE68AD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</w:p>
    <w:p w:rsidR="00EE67B9" w:rsidRPr="00D60E59" w:rsidRDefault="00D94871" w:rsidP="00EE67B9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>D-nul președinte:</w:t>
      </w:r>
      <w:r w:rsidR="00B13FCA" w:rsidRPr="00D60E59">
        <w:rPr>
          <w:rStyle w:val="Strong"/>
          <w:rFonts w:ascii="Tahoma" w:eastAsia="Arial Unicode MS" w:hAnsi="Tahoma" w:cs="Tahoma"/>
          <w:b w:val="0"/>
        </w:rPr>
        <w:t xml:space="preserve"> </w:t>
      </w:r>
      <w:r w:rsidRPr="00D60E59">
        <w:rPr>
          <w:rStyle w:val="Strong"/>
          <w:rFonts w:ascii="Tahoma" w:eastAsia="Arial Unicode MS" w:hAnsi="Tahoma" w:cs="Tahoma"/>
          <w:b w:val="0"/>
        </w:rPr>
        <w:t>Dacă aveți propuneri sau opinii care nu au fost menționate în conținutul procesului verbal, vă rog să le expuneți.</w:t>
      </w:r>
    </w:p>
    <w:p w:rsidR="00EE67B9" w:rsidRPr="00D60E59" w:rsidRDefault="00BF6940" w:rsidP="00EE67B9">
      <w:pPr>
        <w:tabs>
          <w:tab w:val="left" w:pos="9923"/>
        </w:tabs>
        <w:ind w:left="-709" w:right="-324"/>
        <w:jc w:val="both"/>
        <w:rPr>
          <w:rFonts w:ascii="Tahoma" w:hAnsi="Tahoma" w:cs="Tahoma"/>
        </w:rPr>
      </w:pPr>
      <w:r w:rsidRPr="00D60E59">
        <w:rPr>
          <w:rStyle w:val="Strong"/>
          <w:rFonts w:ascii="Tahoma" w:eastAsia="Arial Unicode MS" w:hAnsi="Tahoma" w:cs="Tahoma"/>
          <w:b w:val="0"/>
        </w:rPr>
        <w:t>D-nul Fruja:</w:t>
      </w:r>
      <w:r w:rsidR="00592308" w:rsidRPr="00D60E59">
        <w:rPr>
          <w:rStyle w:val="Strong"/>
          <w:rFonts w:ascii="Tahoma" w:eastAsia="Arial Unicode MS" w:hAnsi="Tahoma" w:cs="Tahoma"/>
          <w:b w:val="0"/>
        </w:rPr>
        <w:t xml:space="preserve"> Nu am regăsit în procesul verbal pct.</w:t>
      </w:r>
      <w:r w:rsidR="00EE67B9" w:rsidRPr="00D60E59">
        <w:rPr>
          <w:rStyle w:val="Strong"/>
          <w:rFonts w:ascii="Tahoma" w:eastAsia="Arial Unicode MS" w:hAnsi="Tahoma" w:cs="Tahoma"/>
          <w:b w:val="0"/>
        </w:rPr>
        <w:t>4 de pe ordinea de zi, respectiv</w:t>
      </w:r>
      <w:r w:rsidR="00EE67B9" w:rsidRPr="00D60E59">
        <w:rPr>
          <w:rStyle w:val="Strong"/>
          <w:rFonts w:ascii="Tahoma" w:eastAsia="Arial Unicode MS" w:hAnsi="Tahoma" w:cs="Tahoma"/>
        </w:rPr>
        <w:t xml:space="preserve"> </w:t>
      </w:r>
      <w:r w:rsidR="00EE67B9" w:rsidRPr="00D60E59">
        <w:rPr>
          <w:rFonts w:ascii="Tahoma" w:hAnsi="Tahoma" w:cs="Tahoma"/>
          <w:bCs/>
          <w:iCs/>
        </w:rPr>
        <w:t xml:space="preserve">Proiectul de hotărâre </w:t>
      </w:r>
      <w:r w:rsidR="00EE67B9" w:rsidRPr="00D60E59">
        <w:rPr>
          <w:rFonts w:ascii="Tahoma" w:hAnsi="Tahoma" w:cs="Tahoma"/>
        </w:rPr>
        <w:t>privind aprobarea modificării Regulamentului de organizare şi funcţionare a Consiliului local al comunei Șimand, aprobat prin HCL nr.37/13.07.2017.</w:t>
      </w:r>
    </w:p>
    <w:p w:rsidR="00BF6940" w:rsidRPr="00D60E59" w:rsidRDefault="00EE67B9" w:rsidP="00AE68AD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 xml:space="preserve">D-na secretar: Din eroare, acesta nu a fost trecut. O </w:t>
      </w:r>
      <w:r w:rsidR="00DF4EE1" w:rsidRPr="00D60E59">
        <w:rPr>
          <w:rStyle w:val="Strong"/>
          <w:rFonts w:ascii="Tahoma" w:eastAsia="Arial Unicode MS" w:hAnsi="Tahoma" w:cs="Tahoma"/>
          <w:b w:val="0"/>
        </w:rPr>
        <w:t>să fac modificarea în procesul verbal, în acest sens.</w:t>
      </w:r>
    </w:p>
    <w:p w:rsidR="00DF4EE1" w:rsidRPr="00D60E59" w:rsidRDefault="00D94871" w:rsidP="00DF4EE1">
      <w:pPr>
        <w:pStyle w:val="NoSpacing1"/>
        <w:ind w:left="-709" w:right="-324"/>
        <w:jc w:val="both"/>
        <w:rPr>
          <w:rFonts w:ascii="Tahoma" w:eastAsia="Arial Unicode MS" w:hAnsi="Tahoma" w:cs="Tahoma"/>
          <w:b/>
          <w:szCs w:val="24"/>
        </w:rPr>
      </w:pPr>
      <w:r w:rsidRPr="00D60E59">
        <w:rPr>
          <w:rStyle w:val="Strong"/>
          <w:rFonts w:ascii="Tahoma" w:eastAsia="Arial Unicode MS" w:hAnsi="Tahoma" w:cs="Tahoma"/>
          <w:b w:val="0"/>
          <w:szCs w:val="24"/>
        </w:rPr>
        <w:t xml:space="preserve">D-nul președinte supune la vot proiectul de hotărâre care este votat cu </w:t>
      </w:r>
      <w:r w:rsidR="00DF4EE1" w:rsidRPr="00D60E59">
        <w:rPr>
          <w:rStyle w:val="Strong"/>
          <w:rFonts w:ascii="Tahoma" w:eastAsia="Arial Unicode MS" w:hAnsi="Tahoma" w:cs="Tahoma"/>
          <w:b w:val="0"/>
          <w:szCs w:val="24"/>
        </w:rPr>
        <w:t>9</w:t>
      </w:r>
      <w:r w:rsidRPr="00D60E59">
        <w:rPr>
          <w:rStyle w:val="Strong"/>
          <w:rFonts w:ascii="Tahoma" w:eastAsia="Arial Unicode MS" w:hAnsi="Tahoma" w:cs="Tahoma"/>
          <w:b w:val="0"/>
          <w:szCs w:val="24"/>
        </w:rPr>
        <w:t xml:space="preserve"> </w:t>
      </w:r>
      <w:r w:rsidRPr="00D60E59">
        <w:rPr>
          <w:rFonts w:ascii="Tahoma" w:eastAsia="Arial Unicode MS" w:hAnsi="Tahoma" w:cs="Tahoma"/>
          <w:szCs w:val="24"/>
        </w:rPr>
        <w:t>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  <w:szCs w:val="24"/>
        </w:rPr>
        <w:t xml:space="preserve">Bodnariu, Bogdan, </w:t>
      </w:r>
      <w:r w:rsidR="00D30629" w:rsidRPr="00D60E59">
        <w:rPr>
          <w:rStyle w:val="Strong"/>
          <w:rFonts w:ascii="Tahoma" w:eastAsia="Arial Unicode MS" w:hAnsi="Tahoma" w:cs="Tahoma"/>
          <w:b w:val="0"/>
          <w:bCs w:val="0"/>
          <w:szCs w:val="24"/>
        </w:rPr>
        <w:t xml:space="preserve">Ciobotă, </w:t>
      </w:r>
      <w:r w:rsidRPr="00D60E59">
        <w:rPr>
          <w:rStyle w:val="Strong"/>
          <w:rFonts w:ascii="Tahoma" w:eastAsia="Arial Unicode MS" w:hAnsi="Tahoma" w:cs="Tahoma"/>
          <w:b w:val="0"/>
          <w:bCs w:val="0"/>
          <w:szCs w:val="24"/>
        </w:rPr>
        <w:t>Dudaș, Fruja, Lihor, Neamți, Pocioian, Sodinca)</w:t>
      </w:r>
      <w:r w:rsidR="00DF4EE1" w:rsidRPr="00D60E59">
        <w:rPr>
          <w:rStyle w:val="Strong"/>
          <w:rFonts w:ascii="Tahoma" w:eastAsia="Arial Unicode MS" w:hAnsi="Tahoma" w:cs="Tahoma"/>
          <w:b w:val="0"/>
          <w:bCs w:val="0"/>
          <w:szCs w:val="24"/>
        </w:rPr>
        <w:t xml:space="preserve"> și o abținere(Groza)</w:t>
      </w:r>
      <w:r w:rsidRPr="00D60E59">
        <w:rPr>
          <w:rStyle w:val="Strong"/>
          <w:rFonts w:ascii="Tahoma" w:eastAsia="Arial Unicode MS" w:hAnsi="Tahoma" w:cs="Tahoma"/>
          <w:b w:val="0"/>
          <w:bCs w:val="0"/>
          <w:szCs w:val="24"/>
        </w:rPr>
        <w:t xml:space="preserve"> </w:t>
      </w:r>
      <w:r w:rsidR="00DF4EE1" w:rsidRPr="00D60E59">
        <w:rPr>
          <w:rFonts w:ascii="Tahoma" w:eastAsia="Arial Unicode MS" w:hAnsi="Tahoma" w:cs="Tahoma"/>
          <w:b/>
          <w:szCs w:val="24"/>
        </w:rPr>
        <w:t>devenind astfel Hotărârea nr.</w:t>
      </w:r>
      <w:r w:rsidR="00D30629" w:rsidRPr="00D60E59">
        <w:rPr>
          <w:rFonts w:ascii="Tahoma" w:eastAsia="Arial Unicode MS" w:hAnsi="Tahoma" w:cs="Tahoma"/>
          <w:b/>
          <w:szCs w:val="24"/>
        </w:rPr>
        <w:t>7</w:t>
      </w:r>
      <w:r w:rsidR="00DF4EE1" w:rsidRPr="00D60E59">
        <w:rPr>
          <w:rFonts w:ascii="Tahoma" w:eastAsia="Arial Unicode MS" w:hAnsi="Tahoma" w:cs="Tahoma"/>
          <w:b/>
          <w:szCs w:val="24"/>
        </w:rPr>
        <w:t>5</w:t>
      </w:r>
      <w:r w:rsidRPr="00D60E59">
        <w:rPr>
          <w:rFonts w:ascii="Tahoma" w:eastAsia="Arial Unicode MS" w:hAnsi="Tahoma" w:cs="Tahoma"/>
          <w:b/>
          <w:szCs w:val="24"/>
        </w:rPr>
        <w:t>.</w:t>
      </w:r>
    </w:p>
    <w:p w:rsidR="00DF4EE1" w:rsidRPr="00D60E59" w:rsidRDefault="00D9487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eastAsia="Arial Unicode MS" w:hAnsi="Tahoma" w:cs="Tahoma"/>
          <w:szCs w:val="24"/>
        </w:rPr>
        <w:t>3.</w:t>
      </w:r>
      <w:r w:rsidRPr="00D60E59">
        <w:rPr>
          <w:rFonts w:ascii="Tahoma" w:eastAsia="Arial Unicode MS" w:hAnsi="Tahoma" w:cs="Tahoma"/>
          <w:b/>
          <w:szCs w:val="24"/>
        </w:rPr>
        <w:t>PROIECT DE HOTĂRÂRE</w:t>
      </w:r>
      <w:r w:rsidRPr="00D60E59">
        <w:rPr>
          <w:rFonts w:ascii="Tahoma" w:eastAsia="Arial Unicode MS" w:hAnsi="Tahoma" w:cs="Tahoma"/>
          <w:b/>
          <w:bCs/>
          <w:iCs/>
          <w:szCs w:val="24"/>
        </w:rPr>
        <w:t xml:space="preserve"> </w:t>
      </w:r>
      <w:r w:rsidR="001D720D" w:rsidRPr="00D60E59">
        <w:rPr>
          <w:rFonts w:ascii="Tahoma" w:eastAsia="Arial Unicode MS" w:hAnsi="Tahoma" w:cs="Tahoma"/>
          <w:b/>
          <w:bCs/>
          <w:iCs/>
          <w:szCs w:val="24"/>
        </w:rPr>
        <w:t>PRIVIND</w:t>
      </w:r>
      <w:r w:rsidR="00DF4EE1" w:rsidRPr="00D60E59">
        <w:rPr>
          <w:rStyle w:val="NormalWeb"/>
          <w:rFonts w:ascii="Tahoma" w:hAnsi="Tahoma" w:cs="Tahoma"/>
          <w:szCs w:val="24"/>
        </w:rPr>
        <w:t xml:space="preserve"> </w:t>
      </w:r>
      <w:r w:rsidR="00DF4EE1" w:rsidRPr="00D60E59">
        <w:rPr>
          <w:rStyle w:val="Strong"/>
          <w:rFonts w:ascii="Tahoma" w:hAnsi="Tahoma" w:cs="Tahoma"/>
          <w:szCs w:val="24"/>
        </w:rPr>
        <w:t>REVOCAREA HOTĂRÂRII CONSILIULUI LOCAL NR.73/21.07.2017, PRIVIND RECTIFICAREA BUGETULUI LOCAL AL COMUNEI ȘIMAND.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 xml:space="preserve">D-nul președinte supune la vot proiectul de hotărâre </w:t>
      </w:r>
      <w:r w:rsidR="00046976" w:rsidRPr="00D60E59">
        <w:rPr>
          <w:rStyle w:val="Strong"/>
          <w:rFonts w:ascii="Tahoma" w:eastAsia="Arial Unicode MS" w:hAnsi="Tahoma" w:cs="Tahoma"/>
          <w:b w:val="0"/>
        </w:rPr>
        <w:t>acesta fiind votat cu 8</w:t>
      </w:r>
      <w:r w:rsidRPr="00D60E59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>Bodnariu, Bogdan, Ciobotă, Lihor, Groza, Neamți, Pocioian, Sodinca)</w:t>
      </w:r>
      <w:r w:rsidR="00046976"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 și 2 abțineri (Dudaș și Fruja), </w:t>
      </w:r>
      <w:r w:rsidRPr="00D60E59">
        <w:rPr>
          <w:rStyle w:val="Strong"/>
          <w:rFonts w:ascii="Tahoma" w:eastAsia="Arial Unicode MS" w:hAnsi="Tahoma" w:cs="Tahoma"/>
          <w:bCs w:val="0"/>
        </w:rPr>
        <w:t>devenind astfel Hotărârea nr.7</w:t>
      </w:r>
      <w:r w:rsidR="00046976" w:rsidRPr="00D60E59">
        <w:rPr>
          <w:rStyle w:val="Strong"/>
          <w:rFonts w:ascii="Tahoma" w:eastAsia="Arial Unicode MS" w:hAnsi="Tahoma" w:cs="Tahoma"/>
          <w:bCs w:val="0"/>
        </w:rPr>
        <w:t>6</w:t>
      </w:r>
      <w:r w:rsidRPr="00D60E59">
        <w:rPr>
          <w:rStyle w:val="Strong"/>
          <w:rFonts w:ascii="Tahoma" w:eastAsia="Arial Unicode MS" w:hAnsi="Tahoma" w:cs="Tahoma"/>
          <w:bCs w:val="0"/>
        </w:rPr>
        <w:t>.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4.PROIECT DE HOTĂRÂRE PRIVIND RECTIFICAREA BUGETULUI LOCAL AL COMUNEI ȘIMAND.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DF4EE1" w:rsidRPr="00D60E59" w:rsidRDefault="00DF4EE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 w:rsidRPr="00D60E59">
        <w:rPr>
          <w:rStyle w:val="Strong"/>
          <w:rFonts w:ascii="Tahoma" w:hAnsi="Tahoma" w:cs="Tahoma"/>
          <w:b w:val="0"/>
          <w:szCs w:val="24"/>
        </w:rPr>
        <w:t>D-na Fruja prezintă raportul întocmit.</w:t>
      </w:r>
    </w:p>
    <w:p w:rsidR="00624441" w:rsidRPr="00D60E59" w:rsidRDefault="0062444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 w:rsidRPr="00D60E59">
        <w:rPr>
          <w:rStyle w:val="Strong"/>
          <w:rFonts w:ascii="Tahoma" w:hAnsi="Tahoma" w:cs="Tahoma"/>
          <w:b w:val="0"/>
          <w:szCs w:val="24"/>
        </w:rPr>
        <w:t xml:space="preserve">D-nul consilier Bogdan: Am și eu o întrebare. Suma alocată la </w:t>
      </w:r>
      <w:r w:rsidR="00D60E59">
        <w:rPr>
          <w:rStyle w:val="Strong"/>
          <w:rFonts w:ascii="Tahoma" w:hAnsi="Tahoma" w:cs="Tahoma"/>
          <w:b w:val="0"/>
          <w:szCs w:val="24"/>
        </w:rPr>
        <w:t xml:space="preserve">capitolul </w:t>
      </w:r>
      <w:r w:rsidRPr="00D60E59">
        <w:rPr>
          <w:rStyle w:val="Strong"/>
          <w:rFonts w:ascii="Tahoma" w:hAnsi="Tahoma" w:cs="Tahoma"/>
          <w:b w:val="0"/>
          <w:szCs w:val="24"/>
        </w:rPr>
        <w:t>autorități publice</w:t>
      </w:r>
      <w:r w:rsidR="00D60E59">
        <w:rPr>
          <w:rStyle w:val="Strong"/>
          <w:rFonts w:ascii="Tahoma" w:hAnsi="Tahoma" w:cs="Tahoma"/>
          <w:b w:val="0"/>
          <w:szCs w:val="24"/>
        </w:rPr>
        <w:t xml:space="preserve"> - </w:t>
      </w:r>
      <w:r w:rsidRPr="00D60E59">
        <w:rPr>
          <w:rStyle w:val="Strong"/>
          <w:rFonts w:ascii="Tahoma" w:hAnsi="Tahoma" w:cs="Tahoma"/>
          <w:b w:val="0"/>
          <w:szCs w:val="24"/>
        </w:rPr>
        <w:t xml:space="preserve"> cheltuieli de personal</w:t>
      </w:r>
      <w:r w:rsidR="00D60E59" w:rsidRPr="00D60E59">
        <w:rPr>
          <w:rStyle w:val="Strong"/>
          <w:rFonts w:ascii="Tahoma" w:hAnsi="Tahoma" w:cs="Tahoma"/>
          <w:b w:val="0"/>
          <w:szCs w:val="24"/>
        </w:rPr>
        <w:t>, acoperă integral salariile, până la sf</w:t>
      </w:r>
      <w:r w:rsidR="00D60E59">
        <w:rPr>
          <w:rStyle w:val="Strong"/>
          <w:rFonts w:ascii="Tahoma" w:hAnsi="Tahoma" w:cs="Tahoma"/>
          <w:b w:val="0"/>
          <w:szCs w:val="24"/>
        </w:rPr>
        <w:t>â</w:t>
      </w:r>
      <w:r w:rsidR="00D60E59" w:rsidRPr="00D60E59">
        <w:rPr>
          <w:rStyle w:val="Strong"/>
          <w:rFonts w:ascii="Tahoma" w:hAnsi="Tahoma" w:cs="Tahoma"/>
          <w:b w:val="0"/>
          <w:szCs w:val="24"/>
        </w:rPr>
        <w:t>rșitul anului sau mai există o rezervă?</w:t>
      </w:r>
    </w:p>
    <w:p w:rsidR="00D60E59" w:rsidRPr="00D60E59" w:rsidRDefault="00D60E59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 w:rsidRPr="00D60E59">
        <w:rPr>
          <w:rStyle w:val="Strong"/>
          <w:rFonts w:ascii="Tahoma" w:hAnsi="Tahoma" w:cs="Tahoma"/>
          <w:b w:val="0"/>
          <w:szCs w:val="24"/>
        </w:rPr>
        <w:t xml:space="preserve">D-na Fruja: Există o rezervă, având în vedere că  anul acesta vom avea </w:t>
      </w:r>
      <w:r w:rsidR="002C5467">
        <w:rPr>
          <w:rStyle w:val="Strong"/>
          <w:rFonts w:ascii="Tahoma" w:hAnsi="Tahoma" w:cs="Tahoma"/>
          <w:b w:val="0"/>
          <w:szCs w:val="24"/>
        </w:rPr>
        <w:t xml:space="preserve">și </w:t>
      </w:r>
      <w:r w:rsidRPr="00D60E59">
        <w:rPr>
          <w:rStyle w:val="Strong"/>
          <w:rFonts w:ascii="Tahoma" w:hAnsi="Tahoma" w:cs="Tahoma"/>
          <w:b w:val="0"/>
          <w:szCs w:val="24"/>
        </w:rPr>
        <w:t xml:space="preserve">4 funcționari publici care vor promova în grad profesional. 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Cs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 xml:space="preserve">D-nul președinte supune la vot proiectul de hotărâre </w:t>
      </w:r>
      <w:r w:rsidR="00046976" w:rsidRPr="00D60E59">
        <w:rPr>
          <w:rStyle w:val="Strong"/>
          <w:rFonts w:ascii="Tahoma" w:eastAsia="Arial Unicode MS" w:hAnsi="Tahoma" w:cs="Tahoma"/>
          <w:b w:val="0"/>
        </w:rPr>
        <w:t>acesta fiind votat cu 8</w:t>
      </w:r>
      <w:r w:rsidRPr="00D60E59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>Bodnariu, Bogdan, Ciobotă, Lihor, Groza, Neamți, Pocioian, Sodinca)</w:t>
      </w:r>
      <w:r w:rsidR="00046976"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 și 2 abțineri(Dudaș și Fruja), </w:t>
      </w:r>
      <w:r w:rsidRPr="00D60E59">
        <w:rPr>
          <w:rStyle w:val="Strong"/>
          <w:rFonts w:ascii="Tahoma" w:eastAsia="Arial Unicode MS" w:hAnsi="Tahoma" w:cs="Tahoma"/>
          <w:bCs w:val="0"/>
        </w:rPr>
        <w:t>devenind astfel Hotărârea nr.7</w:t>
      </w:r>
      <w:r w:rsidR="00046976" w:rsidRPr="00D60E59">
        <w:rPr>
          <w:rStyle w:val="Strong"/>
          <w:rFonts w:ascii="Tahoma" w:eastAsia="Arial Unicode MS" w:hAnsi="Tahoma" w:cs="Tahoma"/>
          <w:bCs w:val="0"/>
        </w:rPr>
        <w:t>7</w:t>
      </w:r>
      <w:r w:rsidRPr="00D60E59">
        <w:rPr>
          <w:rStyle w:val="Strong"/>
          <w:rFonts w:ascii="Tahoma" w:eastAsia="Arial Unicode MS" w:hAnsi="Tahoma" w:cs="Tahoma"/>
          <w:bCs w:val="0"/>
        </w:rPr>
        <w:t>.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Fonts w:ascii="Tahoma" w:hAnsi="Tahoma" w:cs="Tahoma"/>
          <w:b/>
        </w:rPr>
      </w:pPr>
      <w:r w:rsidRPr="00D60E59">
        <w:rPr>
          <w:rStyle w:val="Strong"/>
          <w:rFonts w:ascii="Tahoma" w:eastAsia="Arial Unicode MS" w:hAnsi="Tahoma" w:cs="Tahoma"/>
        </w:rPr>
        <w:t>5.</w:t>
      </w:r>
      <w:r w:rsidRPr="00D60E59">
        <w:rPr>
          <w:rFonts w:ascii="Tahoma" w:hAnsi="Tahoma" w:cs="Tahoma"/>
          <w:b/>
        </w:rPr>
        <w:t>PROIECT DE HOTĂRÂRE PRIVIND STABILIREA SALARIILOR DE BAZĂ PENTRU FUNCȚIONARII PUBLICI ȘI PERSONALUL CONTRACTUAL DIN CADRUL APARATULUI DE SPECIALITATE AL PRIMARULUI COMUNEI ȘIMAND.</w:t>
      </w:r>
    </w:p>
    <w:p w:rsidR="00624441" w:rsidRDefault="00624441" w:rsidP="00624441">
      <w:pPr>
        <w:pStyle w:val="NoSpacing1"/>
        <w:ind w:left="-709" w:right="-324"/>
        <w:jc w:val="both"/>
        <w:rPr>
          <w:rStyle w:val="Strong"/>
          <w:rFonts w:ascii="Tahoma" w:hAnsi="Tahoma" w:cs="Tahoma"/>
          <w:szCs w:val="24"/>
        </w:rPr>
      </w:pPr>
      <w:r w:rsidRPr="00D60E59">
        <w:rPr>
          <w:rStyle w:val="Strong"/>
          <w:rFonts w:ascii="Tahoma" w:hAnsi="Tahoma" w:cs="Tahoma"/>
          <w:szCs w:val="24"/>
        </w:rPr>
        <w:t>INIŢIATOR, p.PRIMAR, VICEPRIMAR SODINCA IUSTIN</w:t>
      </w:r>
    </w:p>
    <w:p w:rsidR="00ED32DA" w:rsidRDefault="00ED32DA" w:rsidP="0062444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 w:rsidRPr="008B250D">
        <w:rPr>
          <w:rStyle w:val="Strong"/>
          <w:rFonts w:ascii="Tahoma" w:hAnsi="Tahoma" w:cs="Tahoma"/>
          <w:b w:val="0"/>
          <w:szCs w:val="24"/>
        </w:rPr>
        <w:t>D-nul consilier Ciobotă: Aș</w:t>
      </w:r>
      <w:r w:rsidR="008B250D">
        <w:rPr>
          <w:rStyle w:val="Strong"/>
          <w:rFonts w:ascii="Tahoma" w:hAnsi="Tahoma" w:cs="Tahoma"/>
          <w:b w:val="0"/>
          <w:szCs w:val="24"/>
        </w:rPr>
        <w:t>a</w:t>
      </w:r>
      <w:r w:rsidRPr="008B250D">
        <w:rPr>
          <w:rStyle w:val="Strong"/>
          <w:rFonts w:ascii="Tahoma" w:hAnsi="Tahoma" w:cs="Tahoma"/>
          <w:b w:val="0"/>
          <w:szCs w:val="24"/>
        </w:rPr>
        <w:t xml:space="preserve"> cum am spus și data trecută, sunt pentru majorarea salariilor</w:t>
      </w:r>
      <w:r w:rsidR="00BF701F">
        <w:rPr>
          <w:rStyle w:val="Strong"/>
          <w:rFonts w:ascii="Tahoma" w:hAnsi="Tahoma" w:cs="Tahoma"/>
          <w:b w:val="0"/>
          <w:szCs w:val="24"/>
        </w:rPr>
        <w:t xml:space="preserve">, cu condiția să crească și productivitatea muncii. Multă lume se plânge că se vine în Primărie și nu se găsesc angajații </w:t>
      </w:r>
      <w:r w:rsidR="00E33A02">
        <w:rPr>
          <w:rStyle w:val="Strong"/>
          <w:rFonts w:ascii="Tahoma" w:hAnsi="Tahoma" w:cs="Tahoma"/>
          <w:b w:val="0"/>
          <w:szCs w:val="24"/>
        </w:rPr>
        <w:t xml:space="preserve"> Primăriei </w:t>
      </w:r>
      <w:r w:rsidR="00BF701F">
        <w:rPr>
          <w:rStyle w:val="Strong"/>
          <w:rFonts w:ascii="Tahoma" w:hAnsi="Tahoma" w:cs="Tahoma"/>
          <w:b w:val="0"/>
          <w:szCs w:val="24"/>
        </w:rPr>
        <w:t xml:space="preserve">la locul de muncă. </w:t>
      </w:r>
    </w:p>
    <w:p w:rsidR="00BF701F" w:rsidRDefault="00BF701F" w:rsidP="0062444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>
        <w:rPr>
          <w:rStyle w:val="Strong"/>
          <w:rFonts w:ascii="Tahoma" w:hAnsi="Tahoma" w:cs="Tahoma"/>
          <w:b w:val="0"/>
          <w:szCs w:val="24"/>
        </w:rPr>
        <w:t>D-nul consilier Bodnariu:</w:t>
      </w:r>
      <w:r w:rsidR="00E33A02">
        <w:rPr>
          <w:rStyle w:val="Strong"/>
          <w:rFonts w:ascii="Tahoma" w:hAnsi="Tahoma" w:cs="Tahoma"/>
          <w:b w:val="0"/>
          <w:szCs w:val="24"/>
        </w:rPr>
        <w:t xml:space="preserve"> </w:t>
      </w:r>
      <w:r>
        <w:rPr>
          <w:rStyle w:val="Strong"/>
          <w:rFonts w:ascii="Tahoma" w:hAnsi="Tahoma" w:cs="Tahoma"/>
          <w:b w:val="0"/>
          <w:szCs w:val="24"/>
        </w:rPr>
        <w:t>Domnule viceprimar, la următoarea ședință pe care o să o aveți, vă rog să le transmiteți angajaților Primăriei, orarul de funcționare. Acesta nu este de la 8-12, ci este până la ora 4.</w:t>
      </w:r>
    </w:p>
    <w:p w:rsidR="00E33A02" w:rsidRDefault="00E33A02" w:rsidP="0062444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>
        <w:rPr>
          <w:rStyle w:val="Strong"/>
          <w:rFonts w:ascii="Tahoma" w:hAnsi="Tahoma" w:cs="Tahoma"/>
          <w:b w:val="0"/>
          <w:szCs w:val="24"/>
        </w:rPr>
        <w:lastRenderedPageBreak/>
        <w:t xml:space="preserve">D-nul consilier Bogdan: Domnule </w:t>
      </w:r>
      <w:r w:rsidR="00F221AE">
        <w:rPr>
          <w:rStyle w:val="Strong"/>
          <w:rFonts w:ascii="Tahoma" w:hAnsi="Tahoma" w:cs="Tahoma"/>
          <w:b w:val="0"/>
          <w:szCs w:val="24"/>
        </w:rPr>
        <w:t>vice</w:t>
      </w:r>
      <w:r>
        <w:rPr>
          <w:rStyle w:val="Strong"/>
          <w:rFonts w:ascii="Tahoma" w:hAnsi="Tahoma" w:cs="Tahoma"/>
          <w:b w:val="0"/>
          <w:szCs w:val="24"/>
        </w:rPr>
        <w:t>primar, urmăriți-le programul de lucru.</w:t>
      </w:r>
    </w:p>
    <w:p w:rsidR="00E33A02" w:rsidRPr="008B250D" w:rsidRDefault="00E33A02" w:rsidP="00624441">
      <w:pPr>
        <w:pStyle w:val="NoSpacing1"/>
        <w:ind w:left="-709" w:right="-324"/>
        <w:jc w:val="both"/>
        <w:rPr>
          <w:rFonts w:ascii="Tahoma" w:hAnsi="Tahoma" w:cs="Tahoma"/>
          <w:b/>
          <w:bCs/>
          <w:szCs w:val="24"/>
        </w:rPr>
      </w:pPr>
      <w:r>
        <w:rPr>
          <w:rStyle w:val="Strong"/>
          <w:rFonts w:ascii="Tahoma" w:hAnsi="Tahoma" w:cs="Tahoma"/>
          <w:b w:val="0"/>
          <w:szCs w:val="24"/>
        </w:rPr>
        <w:t xml:space="preserve">D-nul consilier Bogdan: D-na secretar, pentru următoarea ședință, vă rog să ne puneți la dispoziție, copii ale fișelor de post și copii de pe actele de studii ale referenților din cadrul Primăriei. 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Cs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 xml:space="preserve">D-nul președinte supune la vot proiectul de hotărâre acesta fiind votat cu </w:t>
      </w:r>
      <w:r w:rsidR="00046976" w:rsidRPr="00D60E59">
        <w:rPr>
          <w:rStyle w:val="Strong"/>
          <w:rFonts w:ascii="Tahoma" w:eastAsia="Arial Unicode MS" w:hAnsi="Tahoma" w:cs="Tahoma"/>
          <w:b w:val="0"/>
        </w:rPr>
        <w:t>8</w:t>
      </w:r>
      <w:r w:rsidRPr="00D60E59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Ciobotă, Lihor, Groza, Neamți, Pocioian, Sodinca), </w:t>
      </w:r>
      <w:r w:rsidRPr="00D60E59">
        <w:rPr>
          <w:rStyle w:val="Strong"/>
          <w:rFonts w:ascii="Tahoma" w:eastAsia="Arial Unicode MS" w:hAnsi="Tahoma" w:cs="Tahoma"/>
          <w:bCs w:val="0"/>
        </w:rPr>
        <w:t>devenind astfel Hotărârea nr.7</w:t>
      </w:r>
      <w:r w:rsidR="00046976" w:rsidRPr="00D60E59">
        <w:rPr>
          <w:rStyle w:val="Strong"/>
          <w:rFonts w:ascii="Tahoma" w:eastAsia="Arial Unicode MS" w:hAnsi="Tahoma" w:cs="Tahoma"/>
          <w:bCs w:val="0"/>
        </w:rPr>
        <w:t>8</w:t>
      </w:r>
      <w:r w:rsidRPr="00D60E59">
        <w:rPr>
          <w:rStyle w:val="Strong"/>
          <w:rFonts w:ascii="Tahoma" w:eastAsia="Arial Unicode MS" w:hAnsi="Tahoma" w:cs="Tahoma"/>
          <w:bCs w:val="0"/>
        </w:rPr>
        <w:t>.</w:t>
      </w:r>
    </w:p>
    <w:p w:rsidR="00B13FCA" w:rsidRPr="00D60E59" w:rsidRDefault="00DF4EE1" w:rsidP="00DF4EE1">
      <w:pPr>
        <w:tabs>
          <w:tab w:val="left" w:pos="9923"/>
        </w:tabs>
        <w:ind w:left="-709" w:right="-324"/>
        <w:jc w:val="both"/>
        <w:rPr>
          <w:rFonts w:ascii="Tahoma" w:hAnsi="Tahoma" w:cs="Tahoma"/>
          <w:b/>
          <w:iCs/>
        </w:rPr>
      </w:pPr>
      <w:r w:rsidRPr="00D60E59">
        <w:rPr>
          <w:rStyle w:val="Strong"/>
          <w:rFonts w:ascii="Tahoma" w:eastAsia="Arial Unicode MS" w:hAnsi="Tahoma" w:cs="Tahoma"/>
        </w:rPr>
        <w:t>6.</w:t>
      </w:r>
      <w:r w:rsidRPr="00D60E59">
        <w:rPr>
          <w:rFonts w:ascii="Tahoma" w:hAnsi="Tahoma" w:cs="Tahoma"/>
          <w:b/>
          <w:iCs/>
        </w:rPr>
        <w:t>PROIECT DE HOTĂRÂRE PRIVIND COMPLETAREA STRATEGIEI ANUALE DE ACHIZIȚIE PUBLICĂ PE ANUL 2017.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Fonts w:ascii="Tahoma" w:eastAsia="Arial Unicode MS" w:hAnsi="Tahoma" w:cs="Tahoma"/>
          <w:b/>
        </w:rPr>
      </w:pPr>
      <w:r w:rsidRPr="00D60E59">
        <w:rPr>
          <w:rStyle w:val="Strong"/>
          <w:rFonts w:ascii="Tahoma" w:hAnsi="Tahoma" w:cs="Tahoma"/>
        </w:rPr>
        <w:t>INIŢIATOR, p.PRIMAR, VICEPRIMAR SODINCA IUSTIN.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Cs w:val="0"/>
        </w:rPr>
      </w:pPr>
      <w:r w:rsidRPr="00D60E59">
        <w:rPr>
          <w:rStyle w:val="Strong"/>
          <w:rFonts w:ascii="Tahoma" w:eastAsia="Arial Unicode MS" w:hAnsi="Tahoma" w:cs="Tahoma"/>
          <w:b w:val="0"/>
        </w:rPr>
        <w:t xml:space="preserve">D-nul președinte supune la vot proiectul de hotărâre acesta fiind votat cu </w:t>
      </w:r>
      <w:r w:rsidR="00046976" w:rsidRPr="00D60E59">
        <w:rPr>
          <w:rStyle w:val="Strong"/>
          <w:rFonts w:ascii="Tahoma" w:eastAsia="Arial Unicode MS" w:hAnsi="Tahoma" w:cs="Tahoma"/>
          <w:b w:val="0"/>
        </w:rPr>
        <w:t xml:space="preserve">10 </w:t>
      </w:r>
      <w:r w:rsidRPr="00D60E59">
        <w:rPr>
          <w:rStyle w:val="Strong"/>
          <w:rFonts w:ascii="Tahoma" w:eastAsia="Arial Unicode MS" w:hAnsi="Tahoma" w:cs="Tahoma"/>
          <w:b w:val="0"/>
        </w:rPr>
        <w:t>voturi pentru (</w:t>
      </w:r>
      <w:r w:rsidRPr="00D60E59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Ciobotă, Dudaș, Fruja, Lihor, Groza, Neamți, Pocioian, Sodinca), </w:t>
      </w:r>
      <w:r w:rsidRPr="00D60E59">
        <w:rPr>
          <w:rStyle w:val="Strong"/>
          <w:rFonts w:ascii="Tahoma" w:eastAsia="Arial Unicode MS" w:hAnsi="Tahoma" w:cs="Tahoma"/>
          <w:bCs w:val="0"/>
        </w:rPr>
        <w:t>devenind astfel Hotărârea nr.7</w:t>
      </w:r>
      <w:r w:rsidR="00046976" w:rsidRPr="00D60E59">
        <w:rPr>
          <w:rStyle w:val="Strong"/>
          <w:rFonts w:ascii="Tahoma" w:eastAsia="Arial Unicode MS" w:hAnsi="Tahoma" w:cs="Tahoma"/>
          <w:bCs w:val="0"/>
        </w:rPr>
        <w:t>9</w:t>
      </w:r>
      <w:r w:rsidRPr="00D60E59">
        <w:rPr>
          <w:rStyle w:val="Strong"/>
          <w:rFonts w:ascii="Tahoma" w:eastAsia="Arial Unicode MS" w:hAnsi="Tahoma" w:cs="Tahoma"/>
          <w:bCs w:val="0"/>
        </w:rPr>
        <w:t>.</w:t>
      </w:r>
    </w:p>
    <w:p w:rsidR="00DF4EE1" w:rsidRPr="00D60E59" w:rsidRDefault="00DF4EE1" w:rsidP="00DF4EE1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Cs w:val="0"/>
        </w:rPr>
      </w:pPr>
    </w:p>
    <w:p w:rsidR="00DF4EE1" w:rsidRPr="00D60E59" w:rsidRDefault="00DF4EE1" w:rsidP="00ED32DA">
      <w:pPr>
        <w:pStyle w:val="NoSpacing1"/>
        <w:ind w:right="-324"/>
        <w:jc w:val="both"/>
        <w:rPr>
          <w:rStyle w:val="Strong"/>
          <w:rFonts w:ascii="Tahoma" w:eastAsia="Arial Unicode MS" w:hAnsi="Tahoma" w:cs="Tahoma"/>
          <w:b w:val="0"/>
          <w:bCs w:val="0"/>
          <w:szCs w:val="24"/>
        </w:rPr>
      </w:pPr>
    </w:p>
    <w:p w:rsidR="00C73F17" w:rsidRPr="00D60E59" w:rsidRDefault="00D94871" w:rsidP="00AE68AD">
      <w:pPr>
        <w:pStyle w:val="NoSpacing1"/>
        <w:ind w:left="-709" w:right="-324" w:firstLine="709"/>
        <w:jc w:val="both"/>
        <w:rPr>
          <w:rStyle w:val="Strong"/>
          <w:rFonts w:ascii="Tahoma" w:eastAsia="Arial Unicode MS" w:hAnsi="Tahoma" w:cs="Tahoma"/>
          <w:b w:val="0"/>
          <w:szCs w:val="24"/>
        </w:rPr>
      </w:pPr>
      <w:r w:rsidRPr="00D60E59">
        <w:rPr>
          <w:rFonts w:ascii="Tahoma" w:eastAsia="Arial Unicode MS" w:hAnsi="Tahoma" w:cs="Tahoma"/>
          <w:szCs w:val="24"/>
          <w:lang w:val="ro-RO"/>
        </w:rPr>
        <w:t>Epuizându-se punctele de pe ordinea de zi,</w:t>
      </w:r>
      <w:r w:rsidRPr="00D60E59">
        <w:rPr>
          <w:rStyle w:val="Strong"/>
          <w:rFonts w:ascii="Tahoma" w:eastAsia="Arial Unicode MS" w:hAnsi="Tahoma" w:cs="Tahoma"/>
          <w:b w:val="0"/>
          <w:szCs w:val="24"/>
        </w:rPr>
        <w:t xml:space="preserve"> preşedintele de şedinţă încheie lucrările şedinţei </w:t>
      </w:r>
      <w:r w:rsidR="00046976" w:rsidRPr="00D60E59">
        <w:rPr>
          <w:rStyle w:val="Strong"/>
          <w:rFonts w:ascii="Tahoma" w:eastAsia="Arial Unicode MS" w:hAnsi="Tahoma" w:cs="Tahoma"/>
          <w:b w:val="0"/>
          <w:szCs w:val="24"/>
        </w:rPr>
        <w:t>de îndată</w:t>
      </w:r>
      <w:r w:rsidRPr="00D60E59">
        <w:rPr>
          <w:rStyle w:val="Strong"/>
          <w:rFonts w:ascii="Tahoma" w:eastAsia="Arial Unicode MS" w:hAnsi="Tahoma" w:cs="Tahoma"/>
          <w:b w:val="0"/>
          <w:szCs w:val="24"/>
        </w:rPr>
        <w:t xml:space="preserve"> din data de </w:t>
      </w:r>
      <w:r w:rsidR="00624441" w:rsidRPr="00D60E59">
        <w:rPr>
          <w:rStyle w:val="Strong"/>
          <w:rFonts w:ascii="Tahoma" w:eastAsia="Arial Unicode MS" w:hAnsi="Tahoma" w:cs="Tahoma"/>
          <w:b w:val="0"/>
          <w:szCs w:val="24"/>
        </w:rPr>
        <w:t>28.07</w:t>
      </w:r>
      <w:r w:rsidR="00AE68AD" w:rsidRPr="00D60E59">
        <w:rPr>
          <w:rStyle w:val="Strong"/>
          <w:rFonts w:ascii="Tahoma" w:eastAsia="Arial Unicode MS" w:hAnsi="Tahoma" w:cs="Tahoma"/>
          <w:b w:val="0"/>
          <w:szCs w:val="24"/>
        </w:rPr>
        <w:t>.</w:t>
      </w:r>
      <w:r w:rsidRPr="00D60E59">
        <w:rPr>
          <w:rStyle w:val="Strong"/>
          <w:rFonts w:ascii="Tahoma" w:eastAsia="Arial Unicode MS" w:hAnsi="Tahoma" w:cs="Tahoma"/>
          <w:b w:val="0"/>
          <w:szCs w:val="24"/>
        </w:rPr>
        <w:t xml:space="preserve">2017, </w:t>
      </w:r>
      <w:r w:rsidRPr="00D60E59">
        <w:rPr>
          <w:rFonts w:ascii="Tahoma" w:eastAsia="Arial Unicode MS" w:hAnsi="Tahoma" w:cs="Tahoma"/>
          <w:szCs w:val="24"/>
          <w:lang w:val="ro-RO"/>
        </w:rPr>
        <w:t>drept pentru care a</w:t>
      </w:r>
      <w:r w:rsidR="008B70DF" w:rsidRPr="00D60E59">
        <w:rPr>
          <w:rFonts w:ascii="Tahoma" w:eastAsia="Arial Unicode MS" w:hAnsi="Tahoma" w:cs="Tahoma"/>
          <w:szCs w:val="24"/>
          <w:lang w:val="ro-RO"/>
        </w:rPr>
        <w:t xml:space="preserve">m încheiat prezentul </w:t>
      </w:r>
      <w:r w:rsidR="00624441" w:rsidRPr="00D60E59">
        <w:rPr>
          <w:rFonts w:ascii="Tahoma" w:eastAsia="Arial Unicode MS" w:hAnsi="Tahoma" w:cs="Tahoma"/>
          <w:szCs w:val="24"/>
          <w:lang w:val="ro-RO"/>
        </w:rPr>
        <w:t xml:space="preserve">  </w:t>
      </w:r>
      <w:r w:rsidRPr="00D60E59">
        <w:rPr>
          <w:rFonts w:ascii="Tahoma" w:eastAsia="Arial Unicode MS" w:hAnsi="Tahoma" w:cs="Tahoma"/>
          <w:szCs w:val="24"/>
          <w:lang w:val="ro-RO"/>
        </w:rPr>
        <w:t>proces-verbal.</w:t>
      </w:r>
    </w:p>
    <w:p w:rsidR="00F316A1" w:rsidRPr="00D60E59" w:rsidRDefault="00F316A1" w:rsidP="00AE68AD">
      <w:pPr>
        <w:tabs>
          <w:tab w:val="left" w:pos="9923"/>
        </w:tabs>
        <w:ind w:right="-324"/>
        <w:jc w:val="both"/>
        <w:rPr>
          <w:rStyle w:val="Strong"/>
          <w:rFonts w:ascii="Tahoma" w:eastAsia="Arial Unicode MS" w:hAnsi="Tahoma" w:cs="Tahoma"/>
          <w:bCs w:val="0"/>
        </w:rPr>
      </w:pPr>
    </w:p>
    <w:p w:rsidR="00C73F17" w:rsidRPr="00D60E59" w:rsidRDefault="008B70DF" w:rsidP="00AE68AD">
      <w:pPr>
        <w:pStyle w:val="NoSpacing1"/>
        <w:ind w:left="-709" w:right="-324" w:firstLine="709"/>
        <w:jc w:val="both"/>
        <w:rPr>
          <w:rFonts w:ascii="Tahoma" w:eastAsia="Arial Unicode MS" w:hAnsi="Tahoma" w:cs="Tahoma"/>
          <w:b/>
          <w:szCs w:val="24"/>
          <w:lang w:val="ro-RO"/>
        </w:rPr>
      </w:pPr>
      <w:r w:rsidRPr="00D60E59">
        <w:rPr>
          <w:rFonts w:ascii="Tahoma" w:eastAsia="Arial Unicode MS" w:hAnsi="Tahoma" w:cs="Tahoma"/>
          <w:b/>
          <w:szCs w:val="24"/>
          <w:lang w:val="ro-RO"/>
        </w:rPr>
        <w:t xml:space="preserve"> Preşedinte de şedinţă,</w:t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="00D94871" w:rsidRPr="00D60E59">
        <w:rPr>
          <w:rFonts w:ascii="Tahoma" w:eastAsia="Arial Unicode MS" w:hAnsi="Tahoma" w:cs="Tahoma"/>
          <w:b/>
          <w:szCs w:val="24"/>
          <w:lang w:val="ro-RO"/>
        </w:rPr>
        <w:t xml:space="preserve">    </w:t>
      </w:r>
      <w:r w:rsidR="00F316A1" w:rsidRPr="00D60E59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DF4EE1" w:rsidRPr="00D60E59">
        <w:rPr>
          <w:rFonts w:ascii="Tahoma" w:eastAsia="Arial Unicode MS" w:hAnsi="Tahoma" w:cs="Tahoma"/>
          <w:b/>
          <w:szCs w:val="24"/>
          <w:lang w:val="ro-RO"/>
        </w:rPr>
        <w:t xml:space="preserve">         </w:t>
      </w:r>
      <w:r w:rsidR="00D94871" w:rsidRPr="00D60E59">
        <w:rPr>
          <w:rFonts w:ascii="Tahoma" w:eastAsia="Arial Unicode MS" w:hAnsi="Tahoma" w:cs="Tahoma"/>
          <w:b/>
          <w:szCs w:val="24"/>
          <w:lang w:val="ro-RO"/>
        </w:rPr>
        <w:t>Avizat de legalitate,</w:t>
      </w:r>
    </w:p>
    <w:p w:rsidR="00C73F17" w:rsidRPr="00D60E59" w:rsidRDefault="008B70DF" w:rsidP="00AE68AD">
      <w:pPr>
        <w:pStyle w:val="NoSpacing1"/>
        <w:ind w:left="-709" w:right="-324"/>
        <w:jc w:val="both"/>
        <w:rPr>
          <w:rFonts w:ascii="Tahoma" w:hAnsi="Tahoma" w:cs="Tahoma"/>
          <w:b/>
          <w:szCs w:val="24"/>
          <w:lang w:val="ro-RO"/>
        </w:rPr>
      </w:pPr>
      <w:r w:rsidRPr="00D60E59">
        <w:rPr>
          <w:rFonts w:ascii="Tahoma" w:eastAsia="Arial Unicode MS" w:hAnsi="Tahoma" w:cs="Tahoma"/>
          <w:b/>
          <w:szCs w:val="24"/>
          <w:lang w:val="ro-RO"/>
        </w:rPr>
        <w:tab/>
        <w:t xml:space="preserve">       </w:t>
      </w:r>
      <w:r w:rsidR="00F316A1" w:rsidRPr="00D60E59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Pr="00D60E59">
        <w:rPr>
          <w:rFonts w:ascii="Tahoma" w:eastAsia="Arial Unicode MS" w:hAnsi="Tahoma" w:cs="Tahoma"/>
          <w:b/>
          <w:szCs w:val="24"/>
          <w:lang w:val="ro-RO"/>
        </w:rPr>
        <w:t>Neamți Petru</w:t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  <w:t xml:space="preserve">        </w:t>
      </w:r>
      <w:r w:rsidRPr="00D60E59">
        <w:rPr>
          <w:rFonts w:ascii="Tahoma" w:eastAsia="Arial Unicode MS" w:hAnsi="Tahoma" w:cs="Tahoma"/>
          <w:b/>
          <w:szCs w:val="24"/>
          <w:lang w:val="ro-RO"/>
        </w:rPr>
        <w:tab/>
      </w:r>
      <w:r w:rsidR="00624441" w:rsidRPr="00D60E59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D94871" w:rsidRPr="00D60E59">
        <w:rPr>
          <w:rFonts w:ascii="Tahoma" w:eastAsia="Arial Unicode MS" w:hAnsi="Tahoma" w:cs="Tahoma"/>
          <w:b/>
          <w:szCs w:val="24"/>
          <w:lang w:val="ro-RO"/>
        </w:rPr>
        <w:t>secretar Brîndaş Lavi</w:t>
      </w:r>
      <w:r w:rsidR="00D94871" w:rsidRPr="00D60E59">
        <w:rPr>
          <w:rFonts w:ascii="Tahoma" w:hAnsi="Tahoma" w:cs="Tahoma"/>
          <w:b/>
          <w:szCs w:val="24"/>
          <w:lang w:val="ro-RO"/>
        </w:rPr>
        <w:t>nia</w:t>
      </w:r>
    </w:p>
    <w:sectPr w:rsidR="00C73F17" w:rsidRPr="00D60E59" w:rsidSect="00C73F17">
      <w:footerReference w:type="default" r:id="rId9"/>
      <w:pgSz w:w="12240" w:h="15840"/>
      <w:pgMar w:top="1417" w:right="1041" w:bottom="1417" w:left="25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5F" w:rsidRDefault="0020715F" w:rsidP="00C73F17">
      <w:r>
        <w:separator/>
      </w:r>
    </w:p>
  </w:endnote>
  <w:endnote w:type="continuationSeparator" w:id="1">
    <w:p w:rsidR="0020715F" w:rsidRDefault="0020715F" w:rsidP="00C7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397"/>
    </w:sdtPr>
    <w:sdtContent>
      <w:p w:rsidR="00D60E59" w:rsidRDefault="00D60E59">
        <w:pPr>
          <w:pStyle w:val="Footer"/>
          <w:jc w:val="center"/>
        </w:pPr>
        <w:fldSimple w:instr=" PAGE   \* MERGEFORMAT ">
          <w:r w:rsidR="00F221AE">
            <w:rPr>
              <w:noProof/>
            </w:rPr>
            <w:t>2</w:t>
          </w:r>
        </w:fldSimple>
      </w:p>
    </w:sdtContent>
  </w:sdt>
  <w:p w:rsidR="00D60E59" w:rsidRDefault="00D60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5F" w:rsidRDefault="0020715F" w:rsidP="00C73F17">
      <w:r>
        <w:separator/>
      </w:r>
    </w:p>
  </w:footnote>
  <w:footnote w:type="continuationSeparator" w:id="1">
    <w:p w:rsidR="0020715F" w:rsidRDefault="0020715F" w:rsidP="00C7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833B"/>
    <w:multiLevelType w:val="singleLevel"/>
    <w:tmpl w:val="5949833B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E478A"/>
    <w:rsid w:val="00001545"/>
    <w:rsid w:val="00001B92"/>
    <w:rsid w:val="000056E0"/>
    <w:rsid w:val="00006EAE"/>
    <w:rsid w:val="00010BEC"/>
    <w:rsid w:val="000117F6"/>
    <w:rsid w:val="00011CC7"/>
    <w:rsid w:val="00012560"/>
    <w:rsid w:val="00014985"/>
    <w:rsid w:val="00015B30"/>
    <w:rsid w:val="0001616E"/>
    <w:rsid w:val="0002366F"/>
    <w:rsid w:val="00023B73"/>
    <w:rsid w:val="00024B12"/>
    <w:rsid w:val="00024CB2"/>
    <w:rsid w:val="00026567"/>
    <w:rsid w:val="0003089F"/>
    <w:rsid w:val="00031CE6"/>
    <w:rsid w:val="0003271C"/>
    <w:rsid w:val="000344B9"/>
    <w:rsid w:val="00035ADD"/>
    <w:rsid w:val="00035E13"/>
    <w:rsid w:val="00036111"/>
    <w:rsid w:val="00037A77"/>
    <w:rsid w:val="00046976"/>
    <w:rsid w:val="00046FFF"/>
    <w:rsid w:val="00047451"/>
    <w:rsid w:val="00055583"/>
    <w:rsid w:val="00057BFC"/>
    <w:rsid w:val="00060A06"/>
    <w:rsid w:val="00064397"/>
    <w:rsid w:val="00064630"/>
    <w:rsid w:val="00064835"/>
    <w:rsid w:val="00065D67"/>
    <w:rsid w:val="000675EC"/>
    <w:rsid w:val="00070D59"/>
    <w:rsid w:val="00071637"/>
    <w:rsid w:val="00072093"/>
    <w:rsid w:val="00072162"/>
    <w:rsid w:val="00074033"/>
    <w:rsid w:val="00076C0C"/>
    <w:rsid w:val="00077355"/>
    <w:rsid w:val="00077819"/>
    <w:rsid w:val="00080AD4"/>
    <w:rsid w:val="000827F2"/>
    <w:rsid w:val="00083A7C"/>
    <w:rsid w:val="0008723D"/>
    <w:rsid w:val="000910A3"/>
    <w:rsid w:val="00092F2E"/>
    <w:rsid w:val="00093730"/>
    <w:rsid w:val="000A3A20"/>
    <w:rsid w:val="000A5156"/>
    <w:rsid w:val="000A5E86"/>
    <w:rsid w:val="000A6819"/>
    <w:rsid w:val="000B0BCF"/>
    <w:rsid w:val="000B4FB2"/>
    <w:rsid w:val="000B781A"/>
    <w:rsid w:val="000C0C23"/>
    <w:rsid w:val="000C49E5"/>
    <w:rsid w:val="000C7869"/>
    <w:rsid w:val="000D086C"/>
    <w:rsid w:val="000D3E6A"/>
    <w:rsid w:val="000D5F58"/>
    <w:rsid w:val="000E0C9E"/>
    <w:rsid w:val="000E28D2"/>
    <w:rsid w:val="000E303C"/>
    <w:rsid w:val="000E3645"/>
    <w:rsid w:val="000E736C"/>
    <w:rsid w:val="000E779E"/>
    <w:rsid w:val="000F284A"/>
    <w:rsid w:val="000F345C"/>
    <w:rsid w:val="000F3C18"/>
    <w:rsid w:val="000F408F"/>
    <w:rsid w:val="000F464C"/>
    <w:rsid w:val="000F4E6C"/>
    <w:rsid w:val="000F52B7"/>
    <w:rsid w:val="000F7DD0"/>
    <w:rsid w:val="00102BA7"/>
    <w:rsid w:val="00102D02"/>
    <w:rsid w:val="001037A5"/>
    <w:rsid w:val="00112C7B"/>
    <w:rsid w:val="001167E7"/>
    <w:rsid w:val="00116A7B"/>
    <w:rsid w:val="00120686"/>
    <w:rsid w:val="001238BA"/>
    <w:rsid w:val="00127903"/>
    <w:rsid w:val="001319EA"/>
    <w:rsid w:val="001329B3"/>
    <w:rsid w:val="00133D2A"/>
    <w:rsid w:val="00135012"/>
    <w:rsid w:val="001350A8"/>
    <w:rsid w:val="00137271"/>
    <w:rsid w:val="00146082"/>
    <w:rsid w:val="00147546"/>
    <w:rsid w:val="001513E3"/>
    <w:rsid w:val="001514BD"/>
    <w:rsid w:val="001542F2"/>
    <w:rsid w:val="001561F0"/>
    <w:rsid w:val="00162900"/>
    <w:rsid w:val="00167623"/>
    <w:rsid w:val="001710B6"/>
    <w:rsid w:val="00173EE3"/>
    <w:rsid w:val="001746E4"/>
    <w:rsid w:val="00181212"/>
    <w:rsid w:val="00184A5D"/>
    <w:rsid w:val="0018544A"/>
    <w:rsid w:val="00186CCB"/>
    <w:rsid w:val="00192EA3"/>
    <w:rsid w:val="00194DD1"/>
    <w:rsid w:val="00195041"/>
    <w:rsid w:val="00197460"/>
    <w:rsid w:val="001A1E80"/>
    <w:rsid w:val="001A2C1D"/>
    <w:rsid w:val="001A6DF6"/>
    <w:rsid w:val="001B0487"/>
    <w:rsid w:val="001B225A"/>
    <w:rsid w:val="001B2694"/>
    <w:rsid w:val="001B3460"/>
    <w:rsid w:val="001B382E"/>
    <w:rsid w:val="001B44EA"/>
    <w:rsid w:val="001B76B4"/>
    <w:rsid w:val="001C2908"/>
    <w:rsid w:val="001C2F1B"/>
    <w:rsid w:val="001C4079"/>
    <w:rsid w:val="001C52B8"/>
    <w:rsid w:val="001C6F64"/>
    <w:rsid w:val="001D0637"/>
    <w:rsid w:val="001D119B"/>
    <w:rsid w:val="001D720D"/>
    <w:rsid w:val="001D7290"/>
    <w:rsid w:val="001D79C5"/>
    <w:rsid w:val="001E046B"/>
    <w:rsid w:val="001E0D93"/>
    <w:rsid w:val="001E0E76"/>
    <w:rsid w:val="001F1E5B"/>
    <w:rsid w:val="001F2F54"/>
    <w:rsid w:val="001F33A2"/>
    <w:rsid w:val="001F3972"/>
    <w:rsid w:val="001F3E46"/>
    <w:rsid w:val="001F42A6"/>
    <w:rsid w:val="001F4A91"/>
    <w:rsid w:val="001F74C9"/>
    <w:rsid w:val="0020038C"/>
    <w:rsid w:val="00200FA1"/>
    <w:rsid w:val="00206571"/>
    <w:rsid w:val="0020715F"/>
    <w:rsid w:val="00207784"/>
    <w:rsid w:val="00207CF0"/>
    <w:rsid w:val="00211619"/>
    <w:rsid w:val="002153FE"/>
    <w:rsid w:val="00217E0A"/>
    <w:rsid w:val="00222DE6"/>
    <w:rsid w:val="00223E51"/>
    <w:rsid w:val="002251B3"/>
    <w:rsid w:val="00227D04"/>
    <w:rsid w:val="00230CEF"/>
    <w:rsid w:val="00232D79"/>
    <w:rsid w:val="002360D9"/>
    <w:rsid w:val="00236201"/>
    <w:rsid w:val="00240DD8"/>
    <w:rsid w:val="0024723A"/>
    <w:rsid w:val="00251B6D"/>
    <w:rsid w:val="00252351"/>
    <w:rsid w:val="00253A5F"/>
    <w:rsid w:val="00254868"/>
    <w:rsid w:val="00254FAE"/>
    <w:rsid w:val="00263C21"/>
    <w:rsid w:val="0026588E"/>
    <w:rsid w:val="00270AC4"/>
    <w:rsid w:val="00272235"/>
    <w:rsid w:val="0027263F"/>
    <w:rsid w:val="00272A49"/>
    <w:rsid w:val="00274039"/>
    <w:rsid w:val="00280B1E"/>
    <w:rsid w:val="00282D8A"/>
    <w:rsid w:val="00290CC2"/>
    <w:rsid w:val="00293DCA"/>
    <w:rsid w:val="002943E3"/>
    <w:rsid w:val="00294559"/>
    <w:rsid w:val="002947E9"/>
    <w:rsid w:val="00296065"/>
    <w:rsid w:val="00297992"/>
    <w:rsid w:val="002A0A4E"/>
    <w:rsid w:val="002A392A"/>
    <w:rsid w:val="002A39A6"/>
    <w:rsid w:val="002A4CAD"/>
    <w:rsid w:val="002A7D94"/>
    <w:rsid w:val="002B039D"/>
    <w:rsid w:val="002B0A18"/>
    <w:rsid w:val="002B1CA0"/>
    <w:rsid w:val="002B37F5"/>
    <w:rsid w:val="002B4043"/>
    <w:rsid w:val="002B5903"/>
    <w:rsid w:val="002B7C93"/>
    <w:rsid w:val="002C0A94"/>
    <w:rsid w:val="002C0BE4"/>
    <w:rsid w:val="002C45F2"/>
    <w:rsid w:val="002C5467"/>
    <w:rsid w:val="002C64A3"/>
    <w:rsid w:val="002D3364"/>
    <w:rsid w:val="002D3B87"/>
    <w:rsid w:val="002D40CF"/>
    <w:rsid w:val="002E36D1"/>
    <w:rsid w:val="002E6A35"/>
    <w:rsid w:val="002E6C2E"/>
    <w:rsid w:val="002F42B7"/>
    <w:rsid w:val="002F54DC"/>
    <w:rsid w:val="002F6706"/>
    <w:rsid w:val="00310415"/>
    <w:rsid w:val="0031152E"/>
    <w:rsid w:val="0031246A"/>
    <w:rsid w:val="00315406"/>
    <w:rsid w:val="00317958"/>
    <w:rsid w:val="00321E66"/>
    <w:rsid w:val="00324AC8"/>
    <w:rsid w:val="00325755"/>
    <w:rsid w:val="003267A2"/>
    <w:rsid w:val="00327767"/>
    <w:rsid w:val="003325DA"/>
    <w:rsid w:val="003336BD"/>
    <w:rsid w:val="0034333F"/>
    <w:rsid w:val="00355325"/>
    <w:rsid w:val="003555FC"/>
    <w:rsid w:val="00355C24"/>
    <w:rsid w:val="00355FD6"/>
    <w:rsid w:val="00361966"/>
    <w:rsid w:val="00366D74"/>
    <w:rsid w:val="00375C1B"/>
    <w:rsid w:val="0037683E"/>
    <w:rsid w:val="0038009C"/>
    <w:rsid w:val="00382366"/>
    <w:rsid w:val="00383FAD"/>
    <w:rsid w:val="00384F23"/>
    <w:rsid w:val="003854D4"/>
    <w:rsid w:val="00386E87"/>
    <w:rsid w:val="00390C6F"/>
    <w:rsid w:val="00396A03"/>
    <w:rsid w:val="00397DD3"/>
    <w:rsid w:val="003A01B5"/>
    <w:rsid w:val="003A1594"/>
    <w:rsid w:val="003A5BE2"/>
    <w:rsid w:val="003A7540"/>
    <w:rsid w:val="003A7DE3"/>
    <w:rsid w:val="003B291E"/>
    <w:rsid w:val="003B2AF6"/>
    <w:rsid w:val="003B6DE6"/>
    <w:rsid w:val="003C76D1"/>
    <w:rsid w:val="003C7755"/>
    <w:rsid w:val="003C7F94"/>
    <w:rsid w:val="003E42DA"/>
    <w:rsid w:val="003E5DFA"/>
    <w:rsid w:val="003F036D"/>
    <w:rsid w:val="003F3134"/>
    <w:rsid w:val="003F378A"/>
    <w:rsid w:val="0040376F"/>
    <w:rsid w:val="00403D00"/>
    <w:rsid w:val="00407FF8"/>
    <w:rsid w:val="00411005"/>
    <w:rsid w:val="00411473"/>
    <w:rsid w:val="00412E8C"/>
    <w:rsid w:val="00413966"/>
    <w:rsid w:val="00422AD4"/>
    <w:rsid w:val="00427725"/>
    <w:rsid w:val="00427EAB"/>
    <w:rsid w:val="00440DE3"/>
    <w:rsid w:val="00442AFB"/>
    <w:rsid w:val="00442C93"/>
    <w:rsid w:val="004472B0"/>
    <w:rsid w:val="0045168C"/>
    <w:rsid w:val="00452195"/>
    <w:rsid w:val="0045575E"/>
    <w:rsid w:val="00456175"/>
    <w:rsid w:val="00456331"/>
    <w:rsid w:val="0046589E"/>
    <w:rsid w:val="00467450"/>
    <w:rsid w:val="00470A32"/>
    <w:rsid w:val="00470D86"/>
    <w:rsid w:val="00473A17"/>
    <w:rsid w:val="00477A95"/>
    <w:rsid w:val="00481466"/>
    <w:rsid w:val="004844C6"/>
    <w:rsid w:val="00485C14"/>
    <w:rsid w:val="00485D03"/>
    <w:rsid w:val="00486473"/>
    <w:rsid w:val="00486938"/>
    <w:rsid w:val="0049238E"/>
    <w:rsid w:val="004926B8"/>
    <w:rsid w:val="0049593E"/>
    <w:rsid w:val="004962B4"/>
    <w:rsid w:val="004A53DF"/>
    <w:rsid w:val="004A5810"/>
    <w:rsid w:val="004B0D25"/>
    <w:rsid w:val="004B3F61"/>
    <w:rsid w:val="004B5FF8"/>
    <w:rsid w:val="004C121C"/>
    <w:rsid w:val="004C625E"/>
    <w:rsid w:val="004C79D3"/>
    <w:rsid w:val="004D0F53"/>
    <w:rsid w:val="004D6ACD"/>
    <w:rsid w:val="004D6FEB"/>
    <w:rsid w:val="004E0460"/>
    <w:rsid w:val="004E0A63"/>
    <w:rsid w:val="004E0DBE"/>
    <w:rsid w:val="004E0E1D"/>
    <w:rsid w:val="004E2BC5"/>
    <w:rsid w:val="004E3B60"/>
    <w:rsid w:val="004E3E79"/>
    <w:rsid w:val="004E48E6"/>
    <w:rsid w:val="004E5885"/>
    <w:rsid w:val="004E7139"/>
    <w:rsid w:val="004F02E3"/>
    <w:rsid w:val="004F4F46"/>
    <w:rsid w:val="004F7EFB"/>
    <w:rsid w:val="005000CB"/>
    <w:rsid w:val="00503028"/>
    <w:rsid w:val="00505AA8"/>
    <w:rsid w:val="005118D8"/>
    <w:rsid w:val="00511A82"/>
    <w:rsid w:val="00514AD1"/>
    <w:rsid w:val="00515144"/>
    <w:rsid w:val="0051755E"/>
    <w:rsid w:val="00517890"/>
    <w:rsid w:val="0052034F"/>
    <w:rsid w:val="005225F5"/>
    <w:rsid w:val="0052324D"/>
    <w:rsid w:val="00523613"/>
    <w:rsid w:val="0052614E"/>
    <w:rsid w:val="005262B6"/>
    <w:rsid w:val="00532E0F"/>
    <w:rsid w:val="005335A1"/>
    <w:rsid w:val="00533DC7"/>
    <w:rsid w:val="00533E38"/>
    <w:rsid w:val="005343B8"/>
    <w:rsid w:val="00535236"/>
    <w:rsid w:val="0053566C"/>
    <w:rsid w:val="00535EBF"/>
    <w:rsid w:val="00537391"/>
    <w:rsid w:val="005457ED"/>
    <w:rsid w:val="00545F52"/>
    <w:rsid w:val="005469D9"/>
    <w:rsid w:val="00547F76"/>
    <w:rsid w:val="005503E1"/>
    <w:rsid w:val="00551DC1"/>
    <w:rsid w:val="00554440"/>
    <w:rsid w:val="00566924"/>
    <w:rsid w:val="0057309C"/>
    <w:rsid w:val="00573D63"/>
    <w:rsid w:val="005761F3"/>
    <w:rsid w:val="005776FF"/>
    <w:rsid w:val="00577B89"/>
    <w:rsid w:val="00580AEF"/>
    <w:rsid w:val="005839E0"/>
    <w:rsid w:val="00585A3E"/>
    <w:rsid w:val="00590E74"/>
    <w:rsid w:val="00592126"/>
    <w:rsid w:val="00592308"/>
    <w:rsid w:val="00593305"/>
    <w:rsid w:val="005958A7"/>
    <w:rsid w:val="005A17A0"/>
    <w:rsid w:val="005A2DCE"/>
    <w:rsid w:val="005A3D2B"/>
    <w:rsid w:val="005A6E2B"/>
    <w:rsid w:val="005B0C7F"/>
    <w:rsid w:val="005B1440"/>
    <w:rsid w:val="005B15D9"/>
    <w:rsid w:val="005B27F6"/>
    <w:rsid w:val="005B4C99"/>
    <w:rsid w:val="005B7E9F"/>
    <w:rsid w:val="005C2B9B"/>
    <w:rsid w:val="005C3858"/>
    <w:rsid w:val="005C45D0"/>
    <w:rsid w:val="005C533C"/>
    <w:rsid w:val="005C594C"/>
    <w:rsid w:val="005C5F1E"/>
    <w:rsid w:val="005C6864"/>
    <w:rsid w:val="005C6FC9"/>
    <w:rsid w:val="005D0B87"/>
    <w:rsid w:val="005D4003"/>
    <w:rsid w:val="005D7052"/>
    <w:rsid w:val="005E1721"/>
    <w:rsid w:val="005E4163"/>
    <w:rsid w:val="005E4167"/>
    <w:rsid w:val="005E6172"/>
    <w:rsid w:val="005E61F1"/>
    <w:rsid w:val="005E655D"/>
    <w:rsid w:val="005E7FD5"/>
    <w:rsid w:val="005F354C"/>
    <w:rsid w:val="005F7DFC"/>
    <w:rsid w:val="00602539"/>
    <w:rsid w:val="00605FB1"/>
    <w:rsid w:val="006109F5"/>
    <w:rsid w:val="00614923"/>
    <w:rsid w:val="00615B51"/>
    <w:rsid w:val="00616096"/>
    <w:rsid w:val="0062049A"/>
    <w:rsid w:val="00621A9D"/>
    <w:rsid w:val="006221B6"/>
    <w:rsid w:val="0062303B"/>
    <w:rsid w:val="00624441"/>
    <w:rsid w:val="00630874"/>
    <w:rsid w:val="00635E3F"/>
    <w:rsid w:val="00636421"/>
    <w:rsid w:val="00636C2C"/>
    <w:rsid w:val="00637326"/>
    <w:rsid w:val="00640706"/>
    <w:rsid w:val="00641917"/>
    <w:rsid w:val="0064191B"/>
    <w:rsid w:val="00643A29"/>
    <w:rsid w:val="00647168"/>
    <w:rsid w:val="00647DB4"/>
    <w:rsid w:val="00647DEB"/>
    <w:rsid w:val="006529C1"/>
    <w:rsid w:val="006544DE"/>
    <w:rsid w:val="00656AA3"/>
    <w:rsid w:val="00673210"/>
    <w:rsid w:val="00674884"/>
    <w:rsid w:val="00681DBA"/>
    <w:rsid w:val="00682274"/>
    <w:rsid w:val="006839A6"/>
    <w:rsid w:val="00684B4F"/>
    <w:rsid w:val="006851BF"/>
    <w:rsid w:val="00685F38"/>
    <w:rsid w:val="00690B04"/>
    <w:rsid w:val="00690E19"/>
    <w:rsid w:val="0069635B"/>
    <w:rsid w:val="006A03C4"/>
    <w:rsid w:val="006A0D3D"/>
    <w:rsid w:val="006A2286"/>
    <w:rsid w:val="006A3246"/>
    <w:rsid w:val="006A4425"/>
    <w:rsid w:val="006A691E"/>
    <w:rsid w:val="006A6AF2"/>
    <w:rsid w:val="006B4887"/>
    <w:rsid w:val="006B50C6"/>
    <w:rsid w:val="006B5131"/>
    <w:rsid w:val="006C033E"/>
    <w:rsid w:val="006C09F2"/>
    <w:rsid w:val="006C2637"/>
    <w:rsid w:val="006C3EE3"/>
    <w:rsid w:val="006C4031"/>
    <w:rsid w:val="006D5AD4"/>
    <w:rsid w:val="006D64A9"/>
    <w:rsid w:val="006D7FEB"/>
    <w:rsid w:val="006E1EE0"/>
    <w:rsid w:val="006E251C"/>
    <w:rsid w:val="006E3345"/>
    <w:rsid w:val="006E627E"/>
    <w:rsid w:val="006E7C8A"/>
    <w:rsid w:val="006E7DFD"/>
    <w:rsid w:val="006F50FC"/>
    <w:rsid w:val="006F60E6"/>
    <w:rsid w:val="0070501D"/>
    <w:rsid w:val="00711F21"/>
    <w:rsid w:val="007120A9"/>
    <w:rsid w:val="007135DF"/>
    <w:rsid w:val="0072150F"/>
    <w:rsid w:val="0072280A"/>
    <w:rsid w:val="00725AE1"/>
    <w:rsid w:val="00726E23"/>
    <w:rsid w:val="00730183"/>
    <w:rsid w:val="0073527B"/>
    <w:rsid w:val="00737882"/>
    <w:rsid w:val="007416B6"/>
    <w:rsid w:val="007429DC"/>
    <w:rsid w:val="007440F1"/>
    <w:rsid w:val="00751F89"/>
    <w:rsid w:val="00752533"/>
    <w:rsid w:val="00753190"/>
    <w:rsid w:val="00753819"/>
    <w:rsid w:val="007543DA"/>
    <w:rsid w:val="0075551F"/>
    <w:rsid w:val="00761E60"/>
    <w:rsid w:val="007623BB"/>
    <w:rsid w:val="00767D13"/>
    <w:rsid w:val="0077187A"/>
    <w:rsid w:val="007722E7"/>
    <w:rsid w:val="00775BE8"/>
    <w:rsid w:val="007768DD"/>
    <w:rsid w:val="00780F98"/>
    <w:rsid w:val="00782618"/>
    <w:rsid w:val="00785BE3"/>
    <w:rsid w:val="00785DB3"/>
    <w:rsid w:val="00786B49"/>
    <w:rsid w:val="00790713"/>
    <w:rsid w:val="00790EFD"/>
    <w:rsid w:val="007918E3"/>
    <w:rsid w:val="007935D3"/>
    <w:rsid w:val="007937A3"/>
    <w:rsid w:val="00795407"/>
    <w:rsid w:val="0079554C"/>
    <w:rsid w:val="007A554D"/>
    <w:rsid w:val="007A7874"/>
    <w:rsid w:val="007B1748"/>
    <w:rsid w:val="007B3211"/>
    <w:rsid w:val="007B401F"/>
    <w:rsid w:val="007B4F61"/>
    <w:rsid w:val="007B632D"/>
    <w:rsid w:val="007C0038"/>
    <w:rsid w:val="007C0587"/>
    <w:rsid w:val="007C0969"/>
    <w:rsid w:val="007C1CD3"/>
    <w:rsid w:val="007C2EE0"/>
    <w:rsid w:val="007C7056"/>
    <w:rsid w:val="007C72A6"/>
    <w:rsid w:val="007D1265"/>
    <w:rsid w:val="007D2C4C"/>
    <w:rsid w:val="007D45CF"/>
    <w:rsid w:val="007D4612"/>
    <w:rsid w:val="007D5F5B"/>
    <w:rsid w:val="007D6101"/>
    <w:rsid w:val="007E1279"/>
    <w:rsid w:val="007E15DC"/>
    <w:rsid w:val="007E1E20"/>
    <w:rsid w:val="007E2F34"/>
    <w:rsid w:val="007E4A1A"/>
    <w:rsid w:val="007F3A44"/>
    <w:rsid w:val="007F5DA5"/>
    <w:rsid w:val="00801701"/>
    <w:rsid w:val="008020AF"/>
    <w:rsid w:val="0080305A"/>
    <w:rsid w:val="0080323C"/>
    <w:rsid w:val="0080398E"/>
    <w:rsid w:val="00804C9A"/>
    <w:rsid w:val="00805683"/>
    <w:rsid w:val="00805FEB"/>
    <w:rsid w:val="0081008D"/>
    <w:rsid w:val="00810119"/>
    <w:rsid w:val="00811DC3"/>
    <w:rsid w:val="00817402"/>
    <w:rsid w:val="008176C4"/>
    <w:rsid w:val="008206A4"/>
    <w:rsid w:val="0082147D"/>
    <w:rsid w:val="008225FD"/>
    <w:rsid w:val="00825D4B"/>
    <w:rsid w:val="00830995"/>
    <w:rsid w:val="008310FB"/>
    <w:rsid w:val="008341CC"/>
    <w:rsid w:val="008344BD"/>
    <w:rsid w:val="008348F8"/>
    <w:rsid w:val="00841C6D"/>
    <w:rsid w:val="00841CF7"/>
    <w:rsid w:val="0084228E"/>
    <w:rsid w:val="00844329"/>
    <w:rsid w:val="008452B6"/>
    <w:rsid w:val="008458CD"/>
    <w:rsid w:val="00850C42"/>
    <w:rsid w:val="008511EB"/>
    <w:rsid w:val="00852E77"/>
    <w:rsid w:val="00855A05"/>
    <w:rsid w:val="00855C13"/>
    <w:rsid w:val="00864F01"/>
    <w:rsid w:val="00870839"/>
    <w:rsid w:val="00876468"/>
    <w:rsid w:val="00876917"/>
    <w:rsid w:val="008843EA"/>
    <w:rsid w:val="0088505A"/>
    <w:rsid w:val="008857E6"/>
    <w:rsid w:val="008918A0"/>
    <w:rsid w:val="00892C0D"/>
    <w:rsid w:val="00895612"/>
    <w:rsid w:val="00895D50"/>
    <w:rsid w:val="008972BB"/>
    <w:rsid w:val="008A102A"/>
    <w:rsid w:val="008A27A8"/>
    <w:rsid w:val="008A3979"/>
    <w:rsid w:val="008A6EB6"/>
    <w:rsid w:val="008B1703"/>
    <w:rsid w:val="008B250D"/>
    <w:rsid w:val="008B3CBF"/>
    <w:rsid w:val="008B70DF"/>
    <w:rsid w:val="008C2855"/>
    <w:rsid w:val="008C2C3C"/>
    <w:rsid w:val="008C3B37"/>
    <w:rsid w:val="008D0066"/>
    <w:rsid w:val="008D02D0"/>
    <w:rsid w:val="008D1E71"/>
    <w:rsid w:val="008D232E"/>
    <w:rsid w:val="008D29BB"/>
    <w:rsid w:val="008D521E"/>
    <w:rsid w:val="008D5B9E"/>
    <w:rsid w:val="008D6B1B"/>
    <w:rsid w:val="008D79F2"/>
    <w:rsid w:val="008E2274"/>
    <w:rsid w:val="008E2654"/>
    <w:rsid w:val="008E27C4"/>
    <w:rsid w:val="008E733B"/>
    <w:rsid w:val="008E7CA1"/>
    <w:rsid w:val="008F103D"/>
    <w:rsid w:val="008F302E"/>
    <w:rsid w:val="008F760D"/>
    <w:rsid w:val="009017B8"/>
    <w:rsid w:val="009040F0"/>
    <w:rsid w:val="00906291"/>
    <w:rsid w:val="009063B2"/>
    <w:rsid w:val="00906F4F"/>
    <w:rsid w:val="00907592"/>
    <w:rsid w:val="00910046"/>
    <w:rsid w:val="00912CDA"/>
    <w:rsid w:val="00912DED"/>
    <w:rsid w:val="00921CA1"/>
    <w:rsid w:val="009226D8"/>
    <w:rsid w:val="00923A15"/>
    <w:rsid w:val="00924E97"/>
    <w:rsid w:val="00924F64"/>
    <w:rsid w:val="00930FEC"/>
    <w:rsid w:val="00931E8E"/>
    <w:rsid w:val="00931F6F"/>
    <w:rsid w:val="00934236"/>
    <w:rsid w:val="00935A04"/>
    <w:rsid w:val="00935A51"/>
    <w:rsid w:val="00937766"/>
    <w:rsid w:val="0094057C"/>
    <w:rsid w:val="0095137F"/>
    <w:rsid w:val="00963052"/>
    <w:rsid w:val="009666A7"/>
    <w:rsid w:val="00972513"/>
    <w:rsid w:val="0097285E"/>
    <w:rsid w:val="00975F13"/>
    <w:rsid w:val="009771C4"/>
    <w:rsid w:val="00980BBF"/>
    <w:rsid w:val="00982AE4"/>
    <w:rsid w:val="00982BC7"/>
    <w:rsid w:val="00982D55"/>
    <w:rsid w:val="00990D3B"/>
    <w:rsid w:val="00991C64"/>
    <w:rsid w:val="00991FA1"/>
    <w:rsid w:val="00993DD6"/>
    <w:rsid w:val="0099468C"/>
    <w:rsid w:val="00994F53"/>
    <w:rsid w:val="00997CD2"/>
    <w:rsid w:val="009A5535"/>
    <w:rsid w:val="009A5B00"/>
    <w:rsid w:val="009A751E"/>
    <w:rsid w:val="009B1584"/>
    <w:rsid w:val="009B19BF"/>
    <w:rsid w:val="009B1B76"/>
    <w:rsid w:val="009B2E54"/>
    <w:rsid w:val="009B38D7"/>
    <w:rsid w:val="009B55DD"/>
    <w:rsid w:val="009C47AF"/>
    <w:rsid w:val="009C70FB"/>
    <w:rsid w:val="009D3A87"/>
    <w:rsid w:val="009D6AC9"/>
    <w:rsid w:val="009E478A"/>
    <w:rsid w:val="009E5B6A"/>
    <w:rsid w:val="009F45D0"/>
    <w:rsid w:val="009F5811"/>
    <w:rsid w:val="009F5BE0"/>
    <w:rsid w:val="00A04EB6"/>
    <w:rsid w:val="00A12310"/>
    <w:rsid w:val="00A14D34"/>
    <w:rsid w:val="00A16397"/>
    <w:rsid w:val="00A173F6"/>
    <w:rsid w:val="00A17944"/>
    <w:rsid w:val="00A20699"/>
    <w:rsid w:val="00A20EA6"/>
    <w:rsid w:val="00A24ACA"/>
    <w:rsid w:val="00A262E3"/>
    <w:rsid w:val="00A31FEB"/>
    <w:rsid w:val="00A320DF"/>
    <w:rsid w:val="00A337F1"/>
    <w:rsid w:val="00A44E19"/>
    <w:rsid w:val="00A47091"/>
    <w:rsid w:val="00A5185E"/>
    <w:rsid w:val="00A52629"/>
    <w:rsid w:val="00A53468"/>
    <w:rsid w:val="00A535FB"/>
    <w:rsid w:val="00A56FC5"/>
    <w:rsid w:val="00A6376D"/>
    <w:rsid w:val="00A65468"/>
    <w:rsid w:val="00A677BE"/>
    <w:rsid w:val="00A70951"/>
    <w:rsid w:val="00A70F98"/>
    <w:rsid w:val="00A76534"/>
    <w:rsid w:val="00A80B71"/>
    <w:rsid w:val="00A86C92"/>
    <w:rsid w:val="00A8728C"/>
    <w:rsid w:val="00A903D2"/>
    <w:rsid w:val="00A90A86"/>
    <w:rsid w:val="00A924C9"/>
    <w:rsid w:val="00A95104"/>
    <w:rsid w:val="00A95890"/>
    <w:rsid w:val="00A975E9"/>
    <w:rsid w:val="00AA43C3"/>
    <w:rsid w:val="00AA4F0C"/>
    <w:rsid w:val="00AB3033"/>
    <w:rsid w:val="00AB6D02"/>
    <w:rsid w:val="00AC3B24"/>
    <w:rsid w:val="00AC3B3E"/>
    <w:rsid w:val="00AC59B0"/>
    <w:rsid w:val="00AC6E06"/>
    <w:rsid w:val="00AD0187"/>
    <w:rsid w:val="00AD16C7"/>
    <w:rsid w:val="00AD1D5C"/>
    <w:rsid w:val="00AD7D59"/>
    <w:rsid w:val="00AE044A"/>
    <w:rsid w:val="00AE5267"/>
    <w:rsid w:val="00AE6317"/>
    <w:rsid w:val="00AE6893"/>
    <w:rsid w:val="00AE68AD"/>
    <w:rsid w:val="00AF13D2"/>
    <w:rsid w:val="00AF4678"/>
    <w:rsid w:val="00AF6A1C"/>
    <w:rsid w:val="00B11FAA"/>
    <w:rsid w:val="00B13FCA"/>
    <w:rsid w:val="00B1465C"/>
    <w:rsid w:val="00B149A4"/>
    <w:rsid w:val="00B178AB"/>
    <w:rsid w:val="00B200C4"/>
    <w:rsid w:val="00B2042B"/>
    <w:rsid w:val="00B234A8"/>
    <w:rsid w:val="00B23C05"/>
    <w:rsid w:val="00B252C0"/>
    <w:rsid w:val="00B26B7A"/>
    <w:rsid w:val="00B333F1"/>
    <w:rsid w:val="00B36B5B"/>
    <w:rsid w:val="00B411E6"/>
    <w:rsid w:val="00B41BA8"/>
    <w:rsid w:val="00B42E49"/>
    <w:rsid w:val="00B46C9E"/>
    <w:rsid w:val="00B46D09"/>
    <w:rsid w:val="00B50524"/>
    <w:rsid w:val="00B50E42"/>
    <w:rsid w:val="00B62F89"/>
    <w:rsid w:val="00B668FC"/>
    <w:rsid w:val="00B6756F"/>
    <w:rsid w:val="00B70220"/>
    <w:rsid w:val="00B70983"/>
    <w:rsid w:val="00B70FA9"/>
    <w:rsid w:val="00B71E29"/>
    <w:rsid w:val="00B7218F"/>
    <w:rsid w:val="00B731DA"/>
    <w:rsid w:val="00B755C5"/>
    <w:rsid w:val="00B75745"/>
    <w:rsid w:val="00B82396"/>
    <w:rsid w:val="00B830F3"/>
    <w:rsid w:val="00B83D4F"/>
    <w:rsid w:val="00B86465"/>
    <w:rsid w:val="00B95CD9"/>
    <w:rsid w:val="00B965D1"/>
    <w:rsid w:val="00B96BD7"/>
    <w:rsid w:val="00BA23C8"/>
    <w:rsid w:val="00BA406A"/>
    <w:rsid w:val="00BB3204"/>
    <w:rsid w:val="00BB35D6"/>
    <w:rsid w:val="00BB7016"/>
    <w:rsid w:val="00BB7EC4"/>
    <w:rsid w:val="00BC2F00"/>
    <w:rsid w:val="00BC2FAF"/>
    <w:rsid w:val="00BC7722"/>
    <w:rsid w:val="00BD41E5"/>
    <w:rsid w:val="00BD6017"/>
    <w:rsid w:val="00BE2DB1"/>
    <w:rsid w:val="00BE5C1F"/>
    <w:rsid w:val="00BE6746"/>
    <w:rsid w:val="00BE6824"/>
    <w:rsid w:val="00BE6B8F"/>
    <w:rsid w:val="00BF07DE"/>
    <w:rsid w:val="00BF30F1"/>
    <w:rsid w:val="00BF52FB"/>
    <w:rsid w:val="00BF6940"/>
    <w:rsid w:val="00BF701F"/>
    <w:rsid w:val="00C025CC"/>
    <w:rsid w:val="00C068A0"/>
    <w:rsid w:val="00C0696A"/>
    <w:rsid w:val="00C123FA"/>
    <w:rsid w:val="00C13C91"/>
    <w:rsid w:val="00C148E2"/>
    <w:rsid w:val="00C150AB"/>
    <w:rsid w:val="00C15BBD"/>
    <w:rsid w:val="00C20E6F"/>
    <w:rsid w:val="00C21807"/>
    <w:rsid w:val="00C226E8"/>
    <w:rsid w:val="00C22E4E"/>
    <w:rsid w:val="00C24098"/>
    <w:rsid w:val="00C30A59"/>
    <w:rsid w:val="00C3523F"/>
    <w:rsid w:val="00C41413"/>
    <w:rsid w:val="00C438DE"/>
    <w:rsid w:val="00C43ACB"/>
    <w:rsid w:val="00C45676"/>
    <w:rsid w:val="00C4607E"/>
    <w:rsid w:val="00C47E92"/>
    <w:rsid w:val="00C51AE8"/>
    <w:rsid w:val="00C60852"/>
    <w:rsid w:val="00C64DF7"/>
    <w:rsid w:val="00C65F52"/>
    <w:rsid w:val="00C711C8"/>
    <w:rsid w:val="00C72F05"/>
    <w:rsid w:val="00C73F17"/>
    <w:rsid w:val="00C764C0"/>
    <w:rsid w:val="00C76F87"/>
    <w:rsid w:val="00C8241B"/>
    <w:rsid w:val="00C831B4"/>
    <w:rsid w:val="00C83E67"/>
    <w:rsid w:val="00C850E9"/>
    <w:rsid w:val="00C856B4"/>
    <w:rsid w:val="00C91C6A"/>
    <w:rsid w:val="00C91E41"/>
    <w:rsid w:val="00CA64B1"/>
    <w:rsid w:val="00CA730F"/>
    <w:rsid w:val="00CB0404"/>
    <w:rsid w:val="00CB0E4B"/>
    <w:rsid w:val="00CB20B1"/>
    <w:rsid w:val="00CB40CD"/>
    <w:rsid w:val="00CB6895"/>
    <w:rsid w:val="00CB7A31"/>
    <w:rsid w:val="00CB7CA6"/>
    <w:rsid w:val="00CC1197"/>
    <w:rsid w:val="00CC4982"/>
    <w:rsid w:val="00CC6509"/>
    <w:rsid w:val="00CC6FCD"/>
    <w:rsid w:val="00CD5A87"/>
    <w:rsid w:val="00CE05A7"/>
    <w:rsid w:val="00CE19AA"/>
    <w:rsid w:val="00CE247E"/>
    <w:rsid w:val="00CE74AC"/>
    <w:rsid w:val="00CF13F5"/>
    <w:rsid w:val="00CF634C"/>
    <w:rsid w:val="00CF70D8"/>
    <w:rsid w:val="00CF7985"/>
    <w:rsid w:val="00D0055C"/>
    <w:rsid w:val="00D03709"/>
    <w:rsid w:val="00D052DE"/>
    <w:rsid w:val="00D0735C"/>
    <w:rsid w:val="00D179B3"/>
    <w:rsid w:val="00D25E53"/>
    <w:rsid w:val="00D30629"/>
    <w:rsid w:val="00D32CFA"/>
    <w:rsid w:val="00D338E6"/>
    <w:rsid w:val="00D36182"/>
    <w:rsid w:val="00D363B3"/>
    <w:rsid w:val="00D408F5"/>
    <w:rsid w:val="00D4641C"/>
    <w:rsid w:val="00D46A47"/>
    <w:rsid w:val="00D47107"/>
    <w:rsid w:val="00D522E8"/>
    <w:rsid w:val="00D52D5D"/>
    <w:rsid w:val="00D53DB2"/>
    <w:rsid w:val="00D547AA"/>
    <w:rsid w:val="00D5629D"/>
    <w:rsid w:val="00D60ADD"/>
    <w:rsid w:val="00D60E59"/>
    <w:rsid w:val="00D618E3"/>
    <w:rsid w:val="00D62736"/>
    <w:rsid w:val="00D63370"/>
    <w:rsid w:val="00D63C02"/>
    <w:rsid w:val="00D6406A"/>
    <w:rsid w:val="00D65E22"/>
    <w:rsid w:val="00D674FB"/>
    <w:rsid w:val="00D70D20"/>
    <w:rsid w:val="00D72D3B"/>
    <w:rsid w:val="00D72F6D"/>
    <w:rsid w:val="00D74737"/>
    <w:rsid w:val="00D748F8"/>
    <w:rsid w:val="00D76534"/>
    <w:rsid w:val="00D87C81"/>
    <w:rsid w:val="00D924DF"/>
    <w:rsid w:val="00D92CBB"/>
    <w:rsid w:val="00D94871"/>
    <w:rsid w:val="00DA2CA6"/>
    <w:rsid w:val="00DA2E44"/>
    <w:rsid w:val="00DA4CF0"/>
    <w:rsid w:val="00DB01E5"/>
    <w:rsid w:val="00DB49F0"/>
    <w:rsid w:val="00DB7B5D"/>
    <w:rsid w:val="00DC1878"/>
    <w:rsid w:val="00DC1D1E"/>
    <w:rsid w:val="00DC5555"/>
    <w:rsid w:val="00DC6D91"/>
    <w:rsid w:val="00DD0D75"/>
    <w:rsid w:val="00DD12F8"/>
    <w:rsid w:val="00DD154C"/>
    <w:rsid w:val="00DD44AC"/>
    <w:rsid w:val="00DE0D68"/>
    <w:rsid w:val="00DE3B0D"/>
    <w:rsid w:val="00DE5E77"/>
    <w:rsid w:val="00DE6D41"/>
    <w:rsid w:val="00DE754D"/>
    <w:rsid w:val="00DE78A8"/>
    <w:rsid w:val="00DF2A38"/>
    <w:rsid w:val="00DF4EE1"/>
    <w:rsid w:val="00DF4EE6"/>
    <w:rsid w:val="00DF5971"/>
    <w:rsid w:val="00DF7275"/>
    <w:rsid w:val="00DF7E63"/>
    <w:rsid w:val="00E03541"/>
    <w:rsid w:val="00E03C32"/>
    <w:rsid w:val="00E07EA9"/>
    <w:rsid w:val="00E07FF4"/>
    <w:rsid w:val="00E100C5"/>
    <w:rsid w:val="00E1024D"/>
    <w:rsid w:val="00E107F2"/>
    <w:rsid w:val="00E15C74"/>
    <w:rsid w:val="00E20443"/>
    <w:rsid w:val="00E215D2"/>
    <w:rsid w:val="00E26F2B"/>
    <w:rsid w:val="00E33491"/>
    <w:rsid w:val="00E33A02"/>
    <w:rsid w:val="00E40EC7"/>
    <w:rsid w:val="00E41DF7"/>
    <w:rsid w:val="00E42E36"/>
    <w:rsid w:val="00E44D58"/>
    <w:rsid w:val="00E6059D"/>
    <w:rsid w:val="00E62F25"/>
    <w:rsid w:val="00E65AFD"/>
    <w:rsid w:val="00E70200"/>
    <w:rsid w:val="00E70DB5"/>
    <w:rsid w:val="00E71C49"/>
    <w:rsid w:val="00E751CB"/>
    <w:rsid w:val="00E80466"/>
    <w:rsid w:val="00E830DC"/>
    <w:rsid w:val="00E907E5"/>
    <w:rsid w:val="00E90B75"/>
    <w:rsid w:val="00E911C2"/>
    <w:rsid w:val="00E923E4"/>
    <w:rsid w:val="00E9369F"/>
    <w:rsid w:val="00E94EEC"/>
    <w:rsid w:val="00E95365"/>
    <w:rsid w:val="00E95A08"/>
    <w:rsid w:val="00E95D15"/>
    <w:rsid w:val="00EA4736"/>
    <w:rsid w:val="00EA6E19"/>
    <w:rsid w:val="00EA7014"/>
    <w:rsid w:val="00EA7A96"/>
    <w:rsid w:val="00EB0095"/>
    <w:rsid w:val="00EB28E3"/>
    <w:rsid w:val="00EB5C28"/>
    <w:rsid w:val="00EB6174"/>
    <w:rsid w:val="00EB6360"/>
    <w:rsid w:val="00EB7329"/>
    <w:rsid w:val="00EC3ADC"/>
    <w:rsid w:val="00EC4A3F"/>
    <w:rsid w:val="00EC4B4C"/>
    <w:rsid w:val="00EC4F8B"/>
    <w:rsid w:val="00EC5A75"/>
    <w:rsid w:val="00EC5AD7"/>
    <w:rsid w:val="00EC6EB7"/>
    <w:rsid w:val="00EC7050"/>
    <w:rsid w:val="00EC7A56"/>
    <w:rsid w:val="00ED32DA"/>
    <w:rsid w:val="00ED3696"/>
    <w:rsid w:val="00EE4596"/>
    <w:rsid w:val="00EE67B9"/>
    <w:rsid w:val="00EF1755"/>
    <w:rsid w:val="00EF2604"/>
    <w:rsid w:val="00EF530C"/>
    <w:rsid w:val="00F0323F"/>
    <w:rsid w:val="00F05273"/>
    <w:rsid w:val="00F0550F"/>
    <w:rsid w:val="00F05E96"/>
    <w:rsid w:val="00F114BF"/>
    <w:rsid w:val="00F20E08"/>
    <w:rsid w:val="00F221AE"/>
    <w:rsid w:val="00F22C00"/>
    <w:rsid w:val="00F24C73"/>
    <w:rsid w:val="00F25176"/>
    <w:rsid w:val="00F30D77"/>
    <w:rsid w:val="00F316A1"/>
    <w:rsid w:val="00F324CD"/>
    <w:rsid w:val="00F33398"/>
    <w:rsid w:val="00F35533"/>
    <w:rsid w:val="00F4247C"/>
    <w:rsid w:val="00F45035"/>
    <w:rsid w:val="00F478A4"/>
    <w:rsid w:val="00F54285"/>
    <w:rsid w:val="00F60453"/>
    <w:rsid w:val="00F61223"/>
    <w:rsid w:val="00F63EE8"/>
    <w:rsid w:val="00F6631E"/>
    <w:rsid w:val="00F67BC8"/>
    <w:rsid w:val="00F7046D"/>
    <w:rsid w:val="00F712D4"/>
    <w:rsid w:val="00F72AA8"/>
    <w:rsid w:val="00F73A32"/>
    <w:rsid w:val="00F74B69"/>
    <w:rsid w:val="00F80C39"/>
    <w:rsid w:val="00F81792"/>
    <w:rsid w:val="00F8457F"/>
    <w:rsid w:val="00F8735B"/>
    <w:rsid w:val="00F94538"/>
    <w:rsid w:val="00F955BD"/>
    <w:rsid w:val="00FA4217"/>
    <w:rsid w:val="00FA42E6"/>
    <w:rsid w:val="00FB0CC3"/>
    <w:rsid w:val="00FB3CF4"/>
    <w:rsid w:val="00FC0320"/>
    <w:rsid w:val="00FC2B2D"/>
    <w:rsid w:val="00FC2C7D"/>
    <w:rsid w:val="00FC3101"/>
    <w:rsid w:val="00FC34A1"/>
    <w:rsid w:val="00FC618C"/>
    <w:rsid w:val="00FC768B"/>
    <w:rsid w:val="00FD274E"/>
    <w:rsid w:val="00FD2A8F"/>
    <w:rsid w:val="00FD4D8C"/>
    <w:rsid w:val="00FD7E51"/>
    <w:rsid w:val="00FE2D68"/>
    <w:rsid w:val="00FE3830"/>
    <w:rsid w:val="00FE46BA"/>
    <w:rsid w:val="00FE7992"/>
    <w:rsid w:val="00FF530C"/>
    <w:rsid w:val="1F6F17ED"/>
    <w:rsid w:val="605D1495"/>
    <w:rsid w:val="7D8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0"/>
    <w:lsdException w:name="caption" w:locked="1" w:uiPriority="0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semiHidden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17"/>
    <w:pPr>
      <w:spacing w:after="0" w:line="240" w:lineRule="auto"/>
    </w:pPr>
    <w:rPr>
      <w:rFonts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F17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17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F17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3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3F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3F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3F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3F17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C73F17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C73F17"/>
    <w:pPr>
      <w:jc w:val="both"/>
    </w:pPr>
    <w:rPr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rsid w:val="00C73F17"/>
    <w:pPr>
      <w:spacing w:before="100" w:beforeAutospacing="1" w:after="119"/>
    </w:pPr>
  </w:style>
  <w:style w:type="paragraph" w:styleId="Subtitle">
    <w:name w:val="Subtitle"/>
    <w:basedOn w:val="Normal"/>
    <w:next w:val="Normal"/>
    <w:link w:val="SubtitleChar"/>
    <w:uiPriority w:val="11"/>
    <w:qFormat/>
    <w:rsid w:val="00C73F17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C73F17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C73F17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rsid w:val="00C73F17"/>
    <w:rPr>
      <w:color w:val="auto"/>
      <w:u w:val="none"/>
    </w:rPr>
  </w:style>
  <w:style w:type="character" w:styleId="Strong">
    <w:name w:val="Strong"/>
    <w:basedOn w:val="DefaultParagraphFont"/>
    <w:uiPriority w:val="22"/>
    <w:qFormat/>
    <w:rsid w:val="00C73F17"/>
    <w:rPr>
      <w:b/>
      <w:bCs/>
    </w:rPr>
  </w:style>
  <w:style w:type="table" w:styleId="TableGrid">
    <w:name w:val="Table Grid"/>
    <w:basedOn w:val="TableNormal"/>
    <w:uiPriority w:val="99"/>
    <w:rsid w:val="00C73F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73F17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C73F17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73F17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locked/>
    <w:rsid w:val="00C73F17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C73F17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locked/>
    <w:rsid w:val="00C73F17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73F17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73F17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C73F17"/>
    <w:rPr>
      <w:rFonts w:asciiTheme="majorHAnsi" w:eastAsiaTheme="majorEastAsia" w:hAnsiTheme="majorHAnsi" w:cs="Cambria"/>
    </w:rPr>
  </w:style>
  <w:style w:type="paragraph" w:customStyle="1" w:styleId="NoSpacing1">
    <w:name w:val="No Spacing1"/>
    <w:basedOn w:val="Normal"/>
    <w:uiPriority w:val="1"/>
    <w:qFormat/>
    <w:rsid w:val="00C73F17"/>
    <w:rPr>
      <w:szCs w:val="32"/>
    </w:rPr>
  </w:style>
  <w:style w:type="character" w:customStyle="1" w:styleId="hvalineatcontent">
    <w:name w:val="hvalineatcontent"/>
    <w:basedOn w:val="DefaultParagraphFont"/>
    <w:uiPriority w:val="99"/>
    <w:qFormat/>
    <w:rsid w:val="00C73F17"/>
  </w:style>
  <w:style w:type="character" w:customStyle="1" w:styleId="hvsubpunctid">
    <w:name w:val="hvsubpunctid"/>
    <w:basedOn w:val="DefaultParagraphFont"/>
    <w:uiPriority w:val="99"/>
    <w:rsid w:val="00C73F17"/>
  </w:style>
  <w:style w:type="character" w:customStyle="1" w:styleId="hvsubpunctcontent">
    <w:name w:val="hvsubpunctcontent"/>
    <w:basedOn w:val="DefaultParagraphFont"/>
    <w:uiPriority w:val="99"/>
    <w:qFormat/>
    <w:rsid w:val="00C73F17"/>
  </w:style>
  <w:style w:type="paragraph" w:customStyle="1" w:styleId="Antet2">
    <w:name w:val="Antet 2"/>
    <w:basedOn w:val="Normal"/>
    <w:next w:val="Normal"/>
    <w:uiPriority w:val="99"/>
    <w:rsid w:val="00C73F17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C73F1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C73F17"/>
    <w:rPr>
      <w:rFonts w:ascii="Tahoma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F17"/>
    <w:pPr>
      <w:ind w:left="720"/>
      <w:contextualSpacing/>
    </w:pPr>
  </w:style>
  <w:style w:type="character" w:customStyle="1" w:styleId="Corptext1">
    <w:name w:val="Corp text1"/>
    <w:uiPriority w:val="99"/>
    <w:qFormat/>
    <w:rsid w:val="00C73F1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F17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C73F17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3F17"/>
    <w:rPr>
      <w:rFonts w:asciiTheme="majorHAnsi" w:eastAsiaTheme="majorEastAsia" w:hAnsiTheme="majorHAnsi" w:cs="Cambria"/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C73F17"/>
    <w:rPr>
      <w:i/>
    </w:rPr>
  </w:style>
  <w:style w:type="character" w:customStyle="1" w:styleId="QuoteChar">
    <w:name w:val="Quote Char"/>
    <w:basedOn w:val="DefaultParagraphFont"/>
    <w:link w:val="Quote1"/>
    <w:uiPriority w:val="29"/>
    <w:locked/>
    <w:rsid w:val="00C73F17"/>
    <w:rPr>
      <w:rFonts w:cs="Calibri"/>
      <w:i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C73F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locked/>
    <w:rsid w:val="00C73F17"/>
    <w:rPr>
      <w:rFonts w:cs="Calibri"/>
      <w:b/>
      <w:i/>
      <w:sz w:val="24"/>
    </w:rPr>
  </w:style>
  <w:style w:type="character" w:customStyle="1" w:styleId="SubtleEmphasis1">
    <w:name w:val="Subtle Emphasis1"/>
    <w:uiPriority w:val="19"/>
    <w:qFormat/>
    <w:rsid w:val="00C73F17"/>
    <w:rPr>
      <w:i/>
      <w:color w:val="5A5A5A" w:themeColor="text1" w:themeTint="A5"/>
    </w:rPr>
  </w:style>
  <w:style w:type="character" w:customStyle="1" w:styleId="IntenseEmphasis1">
    <w:name w:val="Intense Emphasis1"/>
    <w:basedOn w:val="DefaultParagraphFont"/>
    <w:uiPriority w:val="21"/>
    <w:qFormat/>
    <w:rsid w:val="00C73F17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C73F17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C73F17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C73F1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73F17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C73F17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C73F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C73F17"/>
    <w:rPr>
      <w:rFonts w:ascii="Calibri" w:hAnsi="Calibri" w:cs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F17"/>
    <w:rPr>
      <w:rFonts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3F17"/>
    <w:rPr>
      <w:rFonts w:cs="Calibri"/>
      <w:sz w:val="24"/>
      <w:szCs w:val="24"/>
    </w:rPr>
  </w:style>
  <w:style w:type="character" w:customStyle="1" w:styleId="ca1">
    <w:name w:val="ca1"/>
    <w:rsid w:val="00C73F17"/>
    <w:rPr>
      <w:b/>
      <w:bCs/>
      <w:color w:val="005F00"/>
      <w:sz w:val="24"/>
      <w:szCs w:val="24"/>
    </w:rPr>
  </w:style>
  <w:style w:type="paragraph" w:styleId="NoSpacing">
    <w:name w:val="No Spacing"/>
    <w:basedOn w:val="Normal"/>
    <w:uiPriority w:val="1"/>
    <w:qFormat/>
    <w:rsid w:val="00D30629"/>
    <w:rPr>
      <w:rFonts w:ascii="Calibri" w:eastAsia="Times New Roman" w:hAnsi="Calibri" w:cs="Times New Roman"/>
      <w:szCs w:val="32"/>
    </w:rPr>
  </w:style>
  <w:style w:type="paragraph" w:styleId="ListParagraph">
    <w:name w:val="List Paragraph"/>
    <w:basedOn w:val="Normal"/>
    <w:uiPriority w:val="34"/>
    <w:qFormat/>
    <w:rsid w:val="00870839"/>
    <w:pPr>
      <w:ind w:left="720"/>
      <w:contextualSpacing/>
    </w:pPr>
    <w:rPr>
      <w:rFonts w:ascii="Times New Roman" w:eastAsia="Times New Roman" w:hAnsi="Times New Roman" w:cs="Times New Roman"/>
      <w:lang w:val="ro-RO" w:eastAsia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9770D4-2DF4-4138-8071-E7B048939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AL ŞEDINŢEI ORDINARE A CONSILIULUI LOCAL PECICA DIN DATA DE 09</vt:lpstr>
    </vt:vector>
  </TitlesOfParts>
  <Company>Primaria Pecica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4</cp:revision>
  <cp:lastPrinted>2017-08-18T10:55:00Z</cp:lastPrinted>
  <dcterms:created xsi:type="dcterms:W3CDTF">2017-08-18T09:43:00Z</dcterms:created>
  <dcterms:modified xsi:type="dcterms:W3CDTF">2017-08-18T10:58:00Z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